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4F" w:rsidRDefault="00D5564F" w:rsidP="00D5564F">
      <w:pPr>
        <w:spacing w:after="0" w:line="240" w:lineRule="auto"/>
        <w:jc w:val="center"/>
        <w:rPr>
          <w:rFonts w:ascii="Times New Roman" w:hAnsi="Times New Roman" w:cs="Times New Roman"/>
          <w:sz w:val="24"/>
          <w:szCs w:val="24"/>
        </w:rPr>
      </w:pPr>
      <w:bookmarkStart w:id="0" w:name="_GoBack"/>
      <w:bookmarkEnd w:id="0"/>
    </w:p>
    <w:p w:rsidR="00D5564F" w:rsidRDefault="00D5564F" w:rsidP="00D5564F">
      <w:pPr>
        <w:spacing w:after="0" w:line="240" w:lineRule="auto"/>
        <w:jc w:val="center"/>
        <w:rPr>
          <w:rFonts w:ascii="Times New Roman" w:hAnsi="Times New Roman" w:cs="Times New Roman"/>
          <w:sz w:val="24"/>
          <w:szCs w:val="24"/>
        </w:rPr>
      </w:pPr>
    </w:p>
    <w:p w:rsidR="00D5564F" w:rsidRDefault="00D5564F" w:rsidP="00D5564F">
      <w:pPr>
        <w:spacing w:after="0" w:line="240" w:lineRule="auto"/>
        <w:jc w:val="center"/>
        <w:rPr>
          <w:rFonts w:ascii="Times New Roman" w:hAnsi="Times New Roman" w:cs="Times New Roman"/>
          <w:sz w:val="24"/>
          <w:szCs w:val="24"/>
        </w:rPr>
      </w:pPr>
    </w:p>
    <w:p w:rsidR="00D5564F" w:rsidRDefault="00D5564F" w:rsidP="00D5564F">
      <w:pPr>
        <w:spacing w:after="0" w:line="240" w:lineRule="auto"/>
        <w:jc w:val="center"/>
        <w:rPr>
          <w:rFonts w:ascii="Times New Roman" w:hAnsi="Times New Roman" w:cs="Times New Roman"/>
          <w:sz w:val="24"/>
          <w:szCs w:val="24"/>
        </w:rPr>
      </w:pPr>
    </w:p>
    <w:p w:rsidR="00D5564F" w:rsidRPr="00526B68" w:rsidRDefault="00D5564F" w:rsidP="00D5564F">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WEST ALMANOR COMMUNITY CLUB</w:t>
      </w:r>
    </w:p>
    <w:p w:rsidR="00D5564F" w:rsidRPr="00526B68" w:rsidRDefault="00D5564F" w:rsidP="00D5564F">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BOARD MEETING MINUTES</w:t>
      </w:r>
    </w:p>
    <w:p w:rsidR="00D5564F" w:rsidRPr="00526B68" w:rsidRDefault="00D20B38" w:rsidP="00D556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26, 2018</w:t>
      </w:r>
    </w:p>
    <w:p w:rsidR="00D5564F" w:rsidRPr="00526B68" w:rsidRDefault="00D20B38" w:rsidP="00D556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D5564F">
        <w:rPr>
          <w:rFonts w:ascii="Times New Roman" w:hAnsi="Times New Roman" w:cs="Times New Roman"/>
          <w:sz w:val="24"/>
          <w:szCs w:val="24"/>
        </w:rPr>
        <w:t>:0</w:t>
      </w:r>
      <w:r w:rsidR="00D5564F" w:rsidRPr="00526B68">
        <w:rPr>
          <w:rFonts w:ascii="Times New Roman" w:hAnsi="Times New Roman" w:cs="Times New Roman"/>
          <w:sz w:val="24"/>
          <w:szCs w:val="24"/>
        </w:rPr>
        <w:t>0 AM</w:t>
      </w:r>
    </w:p>
    <w:p w:rsidR="00D5564F" w:rsidRPr="00526B68" w:rsidRDefault="00D5564F" w:rsidP="00D5564F">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CLUBHOUSE</w:t>
      </w:r>
    </w:p>
    <w:p w:rsidR="00D5564F" w:rsidRPr="00526B68" w:rsidRDefault="00D5564F" w:rsidP="00D5564F">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111 SLIM DRIVE</w:t>
      </w:r>
    </w:p>
    <w:p w:rsidR="00D5564F" w:rsidRPr="00526B68" w:rsidRDefault="00D5564F" w:rsidP="00D5564F">
      <w:pPr>
        <w:spacing w:after="0" w:line="240" w:lineRule="auto"/>
        <w:jc w:val="center"/>
        <w:rPr>
          <w:rFonts w:ascii="Times New Roman" w:hAnsi="Times New Roman" w:cs="Times New Roman"/>
          <w:sz w:val="24"/>
          <w:szCs w:val="24"/>
        </w:rPr>
      </w:pPr>
    </w:p>
    <w:p w:rsidR="00D5564F" w:rsidRPr="00524D91" w:rsidRDefault="00D5564F" w:rsidP="00D5564F">
      <w:pPr>
        <w:spacing w:after="0" w:line="240" w:lineRule="auto"/>
        <w:rPr>
          <w:rFonts w:ascii="Times New Roman" w:hAnsi="Times New Roman" w:cs="Times New Roman"/>
        </w:rPr>
      </w:pPr>
      <w:r w:rsidRPr="00524D91">
        <w:rPr>
          <w:rFonts w:ascii="Times New Roman" w:hAnsi="Times New Roman" w:cs="Times New Roman"/>
          <w:b/>
        </w:rPr>
        <w:t xml:space="preserve">DIRECTORS PRESENT:  </w:t>
      </w:r>
      <w:r w:rsidR="00D20B38">
        <w:rPr>
          <w:rFonts w:ascii="Times New Roman" w:hAnsi="Times New Roman" w:cs="Times New Roman"/>
        </w:rPr>
        <w:t>President Phil Sp</w:t>
      </w:r>
      <w:r w:rsidRPr="00524D91">
        <w:rPr>
          <w:rFonts w:ascii="Times New Roman" w:hAnsi="Times New Roman" w:cs="Times New Roman"/>
        </w:rPr>
        <w:t>r</w:t>
      </w:r>
      <w:r w:rsidR="00D20B38">
        <w:rPr>
          <w:rFonts w:ascii="Times New Roman" w:hAnsi="Times New Roman" w:cs="Times New Roman"/>
        </w:rPr>
        <w:t>ingfield</w:t>
      </w:r>
      <w:r w:rsidRPr="00524D91">
        <w:rPr>
          <w:rFonts w:ascii="Times New Roman" w:hAnsi="Times New Roman" w:cs="Times New Roman"/>
        </w:rPr>
        <w:t>,</w:t>
      </w:r>
      <w:r w:rsidR="00D20B38">
        <w:rPr>
          <w:rFonts w:ascii="Times New Roman" w:hAnsi="Times New Roman" w:cs="Times New Roman"/>
        </w:rPr>
        <w:t xml:space="preserve"> Vice President Frank Neth</w:t>
      </w:r>
      <w:r w:rsidRPr="00524D91">
        <w:rPr>
          <w:rFonts w:ascii="Times New Roman" w:hAnsi="Times New Roman" w:cs="Times New Roman"/>
        </w:rPr>
        <w:t>, Treasurer Don Van A</w:t>
      </w:r>
      <w:r w:rsidR="00D20B38">
        <w:rPr>
          <w:rFonts w:ascii="Times New Roman" w:hAnsi="Times New Roman" w:cs="Times New Roman"/>
        </w:rPr>
        <w:t xml:space="preserve">len, </w:t>
      </w:r>
      <w:r>
        <w:rPr>
          <w:rFonts w:ascii="Times New Roman" w:hAnsi="Times New Roman" w:cs="Times New Roman"/>
        </w:rPr>
        <w:t>Secretary Barbara Ames</w:t>
      </w:r>
      <w:r w:rsidR="00D20B38">
        <w:rPr>
          <w:rFonts w:ascii="Times New Roman" w:hAnsi="Times New Roman" w:cs="Times New Roman"/>
        </w:rPr>
        <w:t xml:space="preserve">, and </w:t>
      </w:r>
      <w:r w:rsidR="00D20B38" w:rsidRPr="00524D91">
        <w:rPr>
          <w:rFonts w:ascii="Times New Roman" w:hAnsi="Times New Roman" w:cs="Times New Roman"/>
        </w:rPr>
        <w:t xml:space="preserve">Director at Large </w:t>
      </w:r>
      <w:r w:rsidR="00D20B38">
        <w:rPr>
          <w:rFonts w:ascii="Times New Roman" w:hAnsi="Times New Roman" w:cs="Times New Roman"/>
        </w:rPr>
        <w:t>Jim Regimbal (via phone)</w:t>
      </w:r>
    </w:p>
    <w:p w:rsidR="00D5564F" w:rsidRPr="00524D91" w:rsidRDefault="00D5564F" w:rsidP="00D5564F">
      <w:pPr>
        <w:spacing w:after="0" w:line="240" w:lineRule="auto"/>
        <w:rPr>
          <w:rFonts w:ascii="Times New Roman" w:hAnsi="Times New Roman" w:cs="Times New Roman"/>
        </w:rPr>
      </w:pPr>
      <w:r w:rsidRPr="00524D91">
        <w:rPr>
          <w:rFonts w:ascii="Times New Roman" w:hAnsi="Times New Roman" w:cs="Times New Roman"/>
          <w:b/>
        </w:rPr>
        <w:t>DIRECTORS ABSENT:</w:t>
      </w:r>
      <w:r w:rsidRPr="00524D91">
        <w:rPr>
          <w:rFonts w:ascii="Times New Roman" w:hAnsi="Times New Roman" w:cs="Times New Roman"/>
        </w:rPr>
        <w:t xml:space="preserve"> </w:t>
      </w:r>
    </w:p>
    <w:p w:rsidR="00D5564F" w:rsidRPr="00524D91" w:rsidRDefault="00D5564F" w:rsidP="00D5564F">
      <w:pPr>
        <w:spacing w:after="0" w:line="240" w:lineRule="auto"/>
        <w:rPr>
          <w:rFonts w:ascii="Times New Roman" w:hAnsi="Times New Roman" w:cs="Times New Roman"/>
        </w:rPr>
      </w:pPr>
    </w:p>
    <w:p w:rsidR="00D5564F" w:rsidRPr="00524D91" w:rsidRDefault="00D5564F" w:rsidP="00D5564F">
      <w:pPr>
        <w:spacing w:after="0" w:line="240" w:lineRule="auto"/>
        <w:rPr>
          <w:rFonts w:ascii="Times New Roman" w:hAnsi="Times New Roman" w:cs="Times New Roman"/>
        </w:rPr>
      </w:pPr>
      <w:r w:rsidRPr="00524D91">
        <w:rPr>
          <w:rFonts w:ascii="Times New Roman" w:hAnsi="Times New Roman" w:cs="Times New Roman"/>
          <w:b/>
        </w:rPr>
        <w:t>STAFF PRESENT:</w:t>
      </w:r>
      <w:r w:rsidRPr="00524D91">
        <w:rPr>
          <w:rFonts w:ascii="Times New Roman" w:hAnsi="Times New Roman" w:cs="Times New Roman"/>
        </w:rPr>
        <w:t xml:space="preserve">  Associat</w:t>
      </w:r>
      <w:r>
        <w:rPr>
          <w:rFonts w:ascii="Times New Roman" w:hAnsi="Times New Roman" w:cs="Times New Roman"/>
        </w:rPr>
        <w:t xml:space="preserve">ion Manager Jennifer Treff,, </w:t>
      </w:r>
      <w:r w:rsidRPr="00524D91">
        <w:rPr>
          <w:rFonts w:ascii="Times New Roman" w:hAnsi="Times New Roman" w:cs="Times New Roman"/>
        </w:rPr>
        <w:t>On Sit</w:t>
      </w:r>
      <w:r>
        <w:rPr>
          <w:rFonts w:ascii="Times New Roman" w:hAnsi="Times New Roman" w:cs="Times New Roman"/>
        </w:rPr>
        <w:t xml:space="preserve">e Office Manager Sonja Anderson, </w:t>
      </w:r>
      <w:r w:rsidR="00D20B38">
        <w:rPr>
          <w:rFonts w:ascii="Times New Roman" w:hAnsi="Times New Roman" w:cs="Times New Roman"/>
        </w:rPr>
        <w:t xml:space="preserve">and </w:t>
      </w:r>
      <w:r>
        <w:rPr>
          <w:rFonts w:ascii="Times New Roman" w:hAnsi="Times New Roman" w:cs="Times New Roman"/>
        </w:rPr>
        <w:t>Golf Course Superintendent/Facilities Manager Josh Voboril</w:t>
      </w:r>
    </w:p>
    <w:p w:rsidR="00D5564F" w:rsidRDefault="00D5564F" w:rsidP="00D5564F">
      <w:pPr>
        <w:spacing w:after="0" w:line="240" w:lineRule="auto"/>
        <w:rPr>
          <w:rFonts w:ascii="Times New Roman" w:hAnsi="Times New Roman" w:cs="Times New Roman"/>
          <w:b/>
        </w:rPr>
      </w:pPr>
      <w:r w:rsidRPr="00524D91">
        <w:rPr>
          <w:rFonts w:ascii="Times New Roman" w:hAnsi="Times New Roman" w:cs="Times New Roman"/>
          <w:b/>
        </w:rPr>
        <w:t xml:space="preserve">STAFF ABSENT: </w:t>
      </w:r>
    </w:p>
    <w:p w:rsidR="00D5564F" w:rsidRPr="00524D91" w:rsidRDefault="00D5564F" w:rsidP="00D5564F">
      <w:pPr>
        <w:spacing w:after="0" w:line="240" w:lineRule="auto"/>
        <w:rPr>
          <w:rFonts w:ascii="Times New Roman" w:hAnsi="Times New Roman" w:cs="Times New Roman"/>
        </w:rPr>
      </w:pPr>
    </w:p>
    <w:p w:rsidR="00D5564F" w:rsidRDefault="00D5564F" w:rsidP="00EE4432">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Call to Order:</w:t>
      </w:r>
      <w:r w:rsidRPr="00524D91">
        <w:rPr>
          <w:rFonts w:ascii="Times New Roman" w:eastAsia="Times New Roman" w:hAnsi="Times New Roman" w:cs="Times New Roman"/>
        </w:rPr>
        <w:t xml:space="preserve">  A quorum being present, </w:t>
      </w:r>
      <w:r>
        <w:rPr>
          <w:rFonts w:ascii="Times New Roman" w:eastAsia="Times New Roman" w:hAnsi="Times New Roman" w:cs="Times New Roman"/>
        </w:rPr>
        <w:t xml:space="preserve">the meeting </w:t>
      </w:r>
      <w:r w:rsidR="00D20B38">
        <w:rPr>
          <w:rFonts w:ascii="Times New Roman" w:eastAsia="Times New Roman" w:hAnsi="Times New Roman" w:cs="Times New Roman"/>
        </w:rPr>
        <w:t>was called to order at 10</w:t>
      </w:r>
      <w:r>
        <w:rPr>
          <w:rFonts w:ascii="Times New Roman" w:eastAsia="Times New Roman" w:hAnsi="Times New Roman" w:cs="Times New Roman"/>
        </w:rPr>
        <w:t>:0</w:t>
      </w:r>
      <w:r w:rsidRPr="00524D91">
        <w:rPr>
          <w:rFonts w:ascii="Times New Roman" w:eastAsia="Times New Roman" w:hAnsi="Times New Roman" w:cs="Times New Roman"/>
        </w:rPr>
        <w:t>0AM.</w:t>
      </w:r>
    </w:p>
    <w:p w:rsidR="00445F0A" w:rsidRPr="00EE4432" w:rsidRDefault="00445F0A" w:rsidP="00445F0A">
      <w:pPr>
        <w:spacing w:after="0" w:line="240" w:lineRule="auto"/>
        <w:ind w:left="720"/>
        <w:rPr>
          <w:rFonts w:ascii="Times New Roman" w:eastAsia="Times New Roman" w:hAnsi="Times New Roman" w:cs="Times New Roman"/>
        </w:rPr>
      </w:pPr>
    </w:p>
    <w:p w:rsidR="00D5564F" w:rsidRPr="004E0056" w:rsidRDefault="00D5564F" w:rsidP="00D5564F">
      <w:pPr>
        <w:numPr>
          <w:ilvl w:val="0"/>
          <w:numId w:val="1"/>
        </w:numPr>
        <w:spacing w:after="0" w:line="240" w:lineRule="auto"/>
        <w:jc w:val="both"/>
        <w:rPr>
          <w:rFonts w:ascii="Times New Roman" w:eastAsia="Times New Roman" w:hAnsi="Times New Roman" w:cs="Times New Roman"/>
        </w:rPr>
      </w:pPr>
      <w:r w:rsidRPr="00D90FC2">
        <w:rPr>
          <w:rFonts w:ascii="Times New Roman" w:eastAsia="Times New Roman" w:hAnsi="Times New Roman" w:cs="Times New Roman"/>
          <w:b/>
        </w:rPr>
        <w:t>Approval of Regula</w:t>
      </w:r>
      <w:r w:rsidR="00D20B38">
        <w:rPr>
          <w:rFonts w:ascii="Times New Roman" w:eastAsia="Times New Roman" w:hAnsi="Times New Roman" w:cs="Times New Roman"/>
          <w:b/>
        </w:rPr>
        <w:t>r Board Minutes from November 13, 2017</w:t>
      </w:r>
      <w:r w:rsidRPr="00D90FC2">
        <w:rPr>
          <w:rFonts w:ascii="Times New Roman" w:eastAsia="Times New Roman" w:hAnsi="Times New Roman" w:cs="Times New Roman"/>
          <w:b/>
        </w:rPr>
        <w:t xml:space="preserve">, and Executive </w:t>
      </w:r>
      <w:r w:rsidR="00D20B38">
        <w:rPr>
          <w:rFonts w:ascii="Times New Roman" w:eastAsia="Times New Roman" w:hAnsi="Times New Roman" w:cs="Times New Roman"/>
          <w:b/>
        </w:rPr>
        <w:t>Session Minutes from November 13, 2017, Executive Session Minutes from December 18, 2017, February 5, 2018, March 1, 2018 and March 12, 2018</w:t>
      </w:r>
      <w:r w:rsidR="00042FF8">
        <w:rPr>
          <w:rFonts w:ascii="Times New Roman" w:eastAsia="Times New Roman" w:hAnsi="Times New Roman" w:cs="Times New Roman"/>
          <w:b/>
        </w:rPr>
        <w:t>:</w:t>
      </w:r>
      <w:r>
        <w:rPr>
          <w:rFonts w:ascii="Times New Roman" w:eastAsia="Times New Roman" w:hAnsi="Times New Roman" w:cs="Times New Roman"/>
          <w:b/>
        </w:rPr>
        <w:t xml:space="preserve"> </w:t>
      </w:r>
      <w:r w:rsidR="00042FF8" w:rsidRPr="00042FF8">
        <w:rPr>
          <w:rFonts w:ascii="Times New Roman" w:eastAsia="Times New Roman" w:hAnsi="Times New Roman" w:cs="Times New Roman"/>
        </w:rPr>
        <w:t>The above minutes were approved by the Board.</w:t>
      </w:r>
      <w:r w:rsidR="00042FF8">
        <w:rPr>
          <w:rFonts w:ascii="Times New Roman" w:eastAsia="Times New Roman" w:hAnsi="Times New Roman" w:cs="Times New Roman"/>
          <w:b/>
        </w:rPr>
        <w:t xml:space="preserve"> </w:t>
      </w:r>
      <w:r w:rsidR="00D20B38">
        <w:rPr>
          <w:rFonts w:ascii="Times New Roman" w:eastAsia="Times New Roman" w:hAnsi="Times New Roman" w:cs="Times New Roman"/>
        </w:rPr>
        <w:t>On 11-13-17</w:t>
      </w:r>
      <w:r>
        <w:rPr>
          <w:rFonts w:ascii="Times New Roman" w:eastAsia="Times New Roman" w:hAnsi="Times New Roman" w:cs="Times New Roman"/>
        </w:rPr>
        <w:t xml:space="preserve"> </w:t>
      </w:r>
      <w:r w:rsidR="00CE09D7">
        <w:rPr>
          <w:rFonts w:ascii="Times New Roman" w:eastAsia="Times New Roman" w:hAnsi="Times New Roman" w:cs="Times New Roman"/>
        </w:rPr>
        <w:t xml:space="preserve">no action was taken.  On </w:t>
      </w:r>
      <w:r w:rsidR="00042FF8">
        <w:rPr>
          <w:rFonts w:ascii="Times New Roman" w:eastAsia="Times New Roman" w:hAnsi="Times New Roman" w:cs="Times New Roman"/>
        </w:rPr>
        <w:t>12-12-17</w:t>
      </w:r>
      <w:r w:rsidR="00735908">
        <w:rPr>
          <w:rFonts w:ascii="Times New Roman" w:eastAsia="Times New Roman" w:hAnsi="Times New Roman" w:cs="Times New Roman"/>
        </w:rPr>
        <w:t xml:space="preserve"> three</w:t>
      </w:r>
      <w:r w:rsidR="00CE09D7">
        <w:rPr>
          <w:rFonts w:ascii="Times New Roman" w:eastAsia="Times New Roman" w:hAnsi="Times New Roman" w:cs="Times New Roman"/>
        </w:rPr>
        <w:t xml:space="preserve"> dead and dying trees from the rec area</w:t>
      </w:r>
      <w:r w:rsidR="00735908">
        <w:rPr>
          <w:rFonts w:ascii="Times New Roman" w:eastAsia="Times New Roman" w:hAnsi="Times New Roman" w:cs="Times New Roman"/>
        </w:rPr>
        <w:t xml:space="preserve"> will be removed by </w:t>
      </w:r>
      <w:r w:rsidR="00CE09D7">
        <w:rPr>
          <w:rFonts w:ascii="Times New Roman" w:eastAsia="Times New Roman" w:hAnsi="Times New Roman" w:cs="Times New Roman"/>
        </w:rPr>
        <w:t xml:space="preserve">Almanor Tree Service </w:t>
      </w:r>
      <w:r w:rsidR="00735908">
        <w:rPr>
          <w:rFonts w:ascii="Times New Roman" w:eastAsia="Times New Roman" w:hAnsi="Times New Roman" w:cs="Times New Roman"/>
        </w:rPr>
        <w:t>for</w:t>
      </w:r>
      <w:r w:rsidR="00CE09D7">
        <w:rPr>
          <w:rFonts w:ascii="Times New Roman" w:eastAsia="Times New Roman" w:hAnsi="Times New Roman" w:cs="Times New Roman"/>
        </w:rPr>
        <w:t xml:space="preserve"> $2,900.  Gallegos Construction was awarded the remodeling </w:t>
      </w:r>
      <w:r w:rsidR="00042FF8">
        <w:rPr>
          <w:rFonts w:ascii="Times New Roman" w:eastAsia="Times New Roman" w:hAnsi="Times New Roman" w:cs="Times New Roman"/>
        </w:rPr>
        <w:t xml:space="preserve">of </w:t>
      </w:r>
      <w:r w:rsidR="00CE09D7">
        <w:rPr>
          <w:rFonts w:ascii="Times New Roman" w:eastAsia="Times New Roman" w:hAnsi="Times New Roman" w:cs="Times New Roman"/>
        </w:rPr>
        <w:t>the tennis court restrooms</w:t>
      </w:r>
      <w:r w:rsidR="00042FF8">
        <w:rPr>
          <w:rFonts w:ascii="Times New Roman" w:eastAsia="Times New Roman" w:hAnsi="Times New Roman" w:cs="Times New Roman"/>
        </w:rPr>
        <w:t xml:space="preserve"> at $3,750.  </w:t>
      </w:r>
      <w:r w:rsidR="00735908">
        <w:rPr>
          <w:rFonts w:ascii="Times New Roman" w:eastAsia="Times New Roman" w:hAnsi="Times New Roman" w:cs="Times New Roman"/>
        </w:rPr>
        <w:t xml:space="preserve">WACC will purchase the replacement items needed. </w:t>
      </w:r>
      <w:r w:rsidR="00042FF8">
        <w:rPr>
          <w:rFonts w:ascii="Times New Roman" w:eastAsia="Times New Roman" w:hAnsi="Times New Roman" w:cs="Times New Roman"/>
        </w:rPr>
        <w:t>Gallegos</w:t>
      </w:r>
      <w:r w:rsidR="00735908">
        <w:rPr>
          <w:rFonts w:ascii="Times New Roman" w:eastAsia="Times New Roman" w:hAnsi="Times New Roman" w:cs="Times New Roman"/>
        </w:rPr>
        <w:t xml:space="preserve"> was also awarded staining of</w:t>
      </w:r>
      <w:r w:rsidR="00CE09D7">
        <w:rPr>
          <w:rFonts w:ascii="Times New Roman" w:eastAsia="Times New Roman" w:hAnsi="Times New Roman" w:cs="Times New Roman"/>
        </w:rPr>
        <w:t xml:space="preserve"> office, three mailbox structures and</w:t>
      </w:r>
      <w:r w:rsidR="00042FF8">
        <w:rPr>
          <w:rFonts w:ascii="Times New Roman" w:eastAsia="Times New Roman" w:hAnsi="Times New Roman" w:cs="Times New Roman"/>
        </w:rPr>
        <w:t xml:space="preserve"> the three kiosks at </w:t>
      </w:r>
      <w:r w:rsidR="00CE09D7">
        <w:rPr>
          <w:rFonts w:ascii="Times New Roman" w:eastAsia="Times New Roman" w:hAnsi="Times New Roman" w:cs="Times New Roman"/>
        </w:rPr>
        <w:t>$4,900.  Replacing the tennis court restroom roof was awarded to Galleg</w:t>
      </w:r>
      <w:r w:rsidR="00042FF8">
        <w:rPr>
          <w:rFonts w:ascii="Times New Roman" w:eastAsia="Times New Roman" w:hAnsi="Times New Roman" w:cs="Times New Roman"/>
        </w:rPr>
        <w:t xml:space="preserve">os at $2,300.  Gallegos will </w:t>
      </w:r>
      <w:r w:rsidR="00CE09D7">
        <w:rPr>
          <w:rFonts w:ascii="Times New Roman" w:eastAsia="Times New Roman" w:hAnsi="Times New Roman" w:cs="Times New Roman"/>
        </w:rPr>
        <w:t xml:space="preserve">replace damaged corner trim, caulk cracks, and remove dirt </w:t>
      </w:r>
      <w:r w:rsidR="009C0DB9">
        <w:rPr>
          <w:rFonts w:ascii="Times New Roman" w:eastAsia="Times New Roman" w:hAnsi="Times New Roman" w:cs="Times New Roman"/>
        </w:rPr>
        <w:t>build</w:t>
      </w:r>
      <w:r w:rsidR="00CE09D7">
        <w:rPr>
          <w:rFonts w:ascii="Times New Roman" w:eastAsia="Times New Roman" w:hAnsi="Times New Roman" w:cs="Times New Roman"/>
        </w:rPr>
        <w:t xml:space="preserve">-up </w:t>
      </w:r>
      <w:r w:rsidR="00042FF8">
        <w:rPr>
          <w:rFonts w:ascii="Times New Roman" w:eastAsia="Times New Roman" w:hAnsi="Times New Roman" w:cs="Times New Roman"/>
        </w:rPr>
        <w:t>against the siding of the golf c</w:t>
      </w:r>
      <w:r w:rsidR="00CE09D7">
        <w:rPr>
          <w:rFonts w:ascii="Times New Roman" w:eastAsia="Times New Roman" w:hAnsi="Times New Roman" w:cs="Times New Roman"/>
        </w:rPr>
        <w:t xml:space="preserve">ourse ball shed </w:t>
      </w:r>
      <w:r w:rsidR="00042FF8">
        <w:rPr>
          <w:rFonts w:ascii="Times New Roman" w:eastAsia="Times New Roman" w:hAnsi="Times New Roman" w:cs="Times New Roman"/>
        </w:rPr>
        <w:t>at $400.  The golf c</w:t>
      </w:r>
      <w:r w:rsidR="00CE09D7">
        <w:rPr>
          <w:rFonts w:ascii="Times New Roman" w:eastAsia="Times New Roman" w:hAnsi="Times New Roman" w:cs="Times New Roman"/>
        </w:rPr>
        <w:t xml:space="preserve">ourse pump sheds will receive </w:t>
      </w:r>
      <w:r w:rsidR="00042FF8">
        <w:rPr>
          <w:rFonts w:ascii="Times New Roman" w:eastAsia="Times New Roman" w:hAnsi="Times New Roman" w:cs="Times New Roman"/>
        </w:rPr>
        <w:t xml:space="preserve">replacement </w:t>
      </w:r>
      <w:r w:rsidR="00CE09D7">
        <w:rPr>
          <w:rFonts w:ascii="Times New Roman" w:eastAsia="Times New Roman" w:hAnsi="Times New Roman" w:cs="Times New Roman"/>
        </w:rPr>
        <w:t>siding and trim wh</w:t>
      </w:r>
      <w:r w:rsidR="00042FF8">
        <w:rPr>
          <w:rFonts w:ascii="Times New Roman" w:eastAsia="Times New Roman" w:hAnsi="Times New Roman" w:cs="Times New Roman"/>
        </w:rPr>
        <w:t>ere needed, dirt removed</w:t>
      </w:r>
      <w:r w:rsidR="00CE09D7">
        <w:rPr>
          <w:rFonts w:ascii="Times New Roman" w:eastAsia="Times New Roman" w:hAnsi="Times New Roman" w:cs="Times New Roman"/>
        </w:rPr>
        <w:t xml:space="preserve"> from against the</w:t>
      </w:r>
      <w:r w:rsidR="00042FF8">
        <w:rPr>
          <w:rFonts w:ascii="Times New Roman" w:eastAsia="Times New Roman" w:hAnsi="Times New Roman" w:cs="Times New Roman"/>
        </w:rPr>
        <w:t xml:space="preserve"> building and the paint </w:t>
      </w:r>
      <w:r w:rsidR="00CE09D7">
        <w:rPr>
          <w:rFonts w:ascii="Times New Roman" w:eastAsia="Times New Roman" w:hAnsi="Times New Roman" w:cs="Times New Roman"/>
        </w:rPr>
        <w:t xml:space="preserve">touched </w:t>
      </w:r>
      <w:r w:rsidR="00042FF8">
        <w:rPr>
          <w:rFonts w:ascii="Times New Roman" w:eastAsia="Times New Roman" w:hAnsi="Times New Roman" w:cs="Times New Roman"/>
        </w:rPr>
        <w:t xml:space="preserve">up by Gallegos at </w:t>
      </w:r>
      <w:r w:rsidR="00CE09D7">
        <w:rPr>
          <w:rFonts w:ascii="Times New Roman" w:eastAsia="Times New Roman" w:hAnsi="Times New Roman" w:cs="Times New Roman"/>
        </w:rPr>
        <w:t xml:space="preserve">$1,500.  The Rec Area restrooms will receive </w:t>
      </w:r>
      <w:r w:rsidR="00042FF8">
        <w:rPr>
          <w:rFonts w:ascii="Times New Roman" w:eastAsia="Times New Roman" w:hAnsi="Times New Roman" w:cs="Times New Roman"/>
        </w:rPr>
        <w:t xml:space="preserve">pull bars </w:t>
      </w:r>
      <w:r w:rsidR="00CE09D7">
        <w:rPr>
          <w:rFonts w:ascii="Times New Roman" w:eastAsia="Times New Roman" w:hAnsi="Times New Roman" w:cs="Times New Roman"/>
        </w:rPr>
        <w:t>by Ga</w:t>
      </w:r>
      <w:r w:rsidR="00735908">
        <w:rPr>
          <w:rFonts w:ascii="Times New Roman" w:eastAsia="Times New Roman" w:hAnsi="Times New Roman" w:cs="Times New Roman"/>
        </w:rPr>
        <w:t>llegos at</w:t>
      </w:r>
      <w:r w:rsidR="00042FF8">
        <w:rPr>
          <w:rFonts w:ascii="Times New Roman" w:eastAsia="Times New Roman" w:hAnsi="Times New Roman" w:cs="Times New Roman"/>
        </w:rPr>
        <w:t xml:space="preserve"> $145. Gallegos</w:t>
      </w:r>
      <w:r w:rsidR="00CE09D7">
        <w:rPr>
          <w:rFonts w:ascii="Times New Roman" w:eastAsia="Times New Roman" w:hAnsi="Times New Roman" w:cs="Times New Roman"/>
        </w:rPr>
        <w:t xml:space="preserve"> will install </w:t>
      </w:r>
      <w:r w:rsidR="00042FF8">
        <w:rPr>
          <w:rFonts w:ascii="Times New Roman" w:eastAsia="Times New Roman" w:hAnsi="Times New Roman" w:cs="Times New Roman"/>
        </w:rPr>
        <w:t xml:space="preserve">fishing weight </w:t>
      </w:r>
      <w:r w:rsidR="00CE09D7">
        <w:rPr>
          <w:rFonts w:ascii="Times New Roman" w:eastAsia="Times New Roman" w:hAnsi="Times New Roman" w:cs="Times New Roman"/>
        </w:rPr>
        <w:t xml:space="preserve">bat </w:t>
      </w:r>
      <w:r w:rsidR="009C0DB9">
        <w:rPr>
          <w:rFonts w:ascii="Times New Roman" w:eastAsia="Times New Roman" w:hAnsi="Times New Roman" w:cs="Times New Roman"/>
        </w:rPr>
        <w:t>deterrent</w:t>
      </w:r>
      <w:r w:rsidR="00735908">
        <w:rPr>
          <w:rFonts w:ascii="Times New Roman" w:eastAsia="Times New Roman" w:hAnsi="Times New Roman" w:cs="Times New Roman"/>
        </w:rPr>
        <w:t>s</w:t>
      </w:r>
      <w:r w:rsidR="00CE09D7">
        <w:rPr>
          <w:rFonts w:ascii="Times New Roman" w:eastAsia="Times New Roman" w:hAnsi="Times New Roman" w:cs="Times New Roman"/>
        </w:rPr>
        <w:t xml:space="preserve"> at the tennis court bathrooms and WACC office porch for $200. </w:t>
      </w:r>
      <w:r w:rsidR="00042FF8">
        <w:rPr>
          <w:rFonts w:ascii="Times New Roman" w:eastAsia="Times New Roman" w:hAnsi="Times New Roman" w:cs="Times New Roman"/>
        </w:rPr>
        <w:t xml:space="preserve"> For $280 Gallegos </w:t>
      </w:r>
      <w:r w:rsidR="00CE09D7">
        <w:rPr>
          <w:rFonts w:ascii="Times New Roman" w:eastAsia="Times New Roman" w:hAnsi="Times New Roman" w:cs="Times New Roman"/>
        </w:rPr>
        <w:t xml:space="preserve">will replace damaged corner trim, caulk holes and touch up paint </w:t>
      </w:r>
      <w:r w:rsidR="00042FF8">
        <w:rPr>
          <w:rFonts w:ascii="Times New Roman" w:eastAsia="Times New Roman" w:hAnsi="Times New Roman" w:cs="Times New Roman"/>
        </w:rPr>
        <w:t xml:space="preserve">at </w:t>
      </w:r>
      <w:r w:rsidR="00CE09D7">
        <w:rPr>
          <w:rFonts w:ascii="Times New Roman" w:eastAsia="Times New Roman" w:hAnsi="Times New Roman" w:cs="Times New Roman"/>
        </w:rPr>
        <w:t xml:space="preserve">the tennis court ball shed.  For $270 Gallegos will paint the fence around the trash area to match the rest of the building at the Clubhouse. </w:t>
      </w:r>
      <w:r w:rsidR="009C0DB9">
        <w:rPr>
          <w:rFonts w:ascii="Times New Roman" w:eastAsia="Times New Roman" w:hAnsi="Times New Roman" w:cs="Times New Roman"/>
        </w:rPr>
        <w:t>It was</w:t>
      </w:r>
      <w:r w:rsidR="00042FF8">
        <w:rPr>
          <w:rFonts w:ascii="Times New Roman" w:eastAsia="Times New Roman" w:hAnsi="Times New Roman" w:cs="Times New Roman"/>
        </w:rPr>
        <w:t xml:space="preserve"> </w:t>
      </w:r>
      <w:r w:rsidR="009C0DB9">
        <w:rPr>
          <w:rFonts w:ascii="Times New Roman" w:eastAsia="Times New Roman" w:hAnsi="Times New Roman" w:cs="Times New Roman"/>
        </w:rPr>
        <w:t>approved to have Gallegos, while working with Neth, Van Alen and Vorboril, to replace the roofs at the golf course pump sheds and replace one of the doors.  Work not to exceed $4,800.  The contract with the Hignell Company was discussed and approved.  On 2-5-18 there was no action taken in executive session.  On 3-1-18 it was approved to make the restrooms at the maintena</w:t>
      </w:r>
      <w:r w:rsidR="00735908">
        <w:rPr>
          <w:rFonts w:ascii="Times New Roman" w:eastAsia="Times New Roman" w:hAnsi="Times New Roman" w:cs="Times New Roman"/>
        </w:rPr>
        <w:t>nce department ADA compliant.  Labor to complete the interior will</w:t>
      </w:r>
      <w:r w:rsidR="009C0DB9">
        <w:rPr>
          <w:rFonts w:ascii="Times New Roman" w:eastAsia="Times New Roman" w:hAnsi="Times New Roman" w:cs="Times New Roman"/>
        </w:rPr>
        <w:t xml:space="preserve"> be $3,250 and WACC will supply all </w:t>
      </w:r>
      <w:r w:rsidR="00735908">
        <w:rPr>
          <w:rFonts w:ascii="Times New Roman" w:eastAsia="Times New Roman" w:hAnsi="Times New Roman" w:cs="Times New Roman"/>
        </w:rPr>
        <w:t xml:space="preserve">necessary </w:t>
      </w:r>
      <w:r w:rsidR="009C0DB9">
        <w:rPr>
          <w:rFonts w:ascii="Times New Roman" w:eastAsia="Times New Roman" w:hAnsi="Times New Roman" w:cs="Times New Roman"/>
        </w:rPr>
        <w:t>material</w:t>
      </w:r>
      <w:r w:rsidR="00735908">
        <w:rPr>
          <w:rFonts w:ascii="Times New Roman" w:eastAsia="Times New Roman" w:hAnsi="Times New Roman" w:cs="Times New Roman"/>
        </w:rPr>
        <w:t>s</w:t>
      </w:r>
      <w:r w:rsidR="009C0DB9">
        <w:rPr>
          <w:rFonts w:ascii="Times New Roman" w:eastAsia="Times New Roman" w:hAnsi="Times New Roman" w:cs="Times New Roman"/>
        </w:rPr>
        <w:t xml:space="preserve"> and fixtures.  New </w:t>
      </w:r>
      <w:r w:rsidR="00735908">
        <w:rPr>
          <w:rFonts w:ascii="Times New Roman" w:eastAsia="Times New Roman" w:hAnsi="Times New Roman" w:cs="Times New Roman"/>
        </w:rPr>
        <w:t xml:space="preserve">concrete </w:t>
      </w:r>
      <w:r w:rsidR="009C0DB9">
        <w:rPr>
          <w:rFonts w:ascii="Times New Roman" w:eastAsia="Times New Roman" w:hAnsi="Times New Roman" w:cs="Times New Roman"/>
        </w:rPr>
        <w:t xml:space="preserve">walkways </w:t>
      </w:r>
      <w:r w:rsidR="00735908">
        <w:rPr>
          <w:rFonts w:ascii="Times New Roman" w:eastAsia="Times New Roman" w:hAnsi="Times New Roman" w:cs="Times New Roman"/>
        </w:rPr>
        <w:t xml:space="preserve">to these restrooms </w:t>
      </w:r>
      <w:r w:rsidR="009C0DB9">
        <w:rPr>
          <w:rFonts w:ascii="Times New Roman" w:eastAsia="Times New Roman" w:hAnsi="Times New Roman" w:cs="Times New Roman"/>
        </w:rPr>
        <w:t xml:space="preserve">will be completed for $2,300.  Gallegos was awarded both contracts.  It was approved to extend the cold air duct work in the kitchen of the Grill.  Mountain Pride Mechanical received the bid at $2,100.  </w:t>
      </w:r>
      <w:r w:rsidR="002676DC">
        <w:rPr>
          <w:rFonts w:ascii="Times New Roman" w:eastAsia="Times New Roman" w:hAnsi="Times New Roman" w:cs="Times New Roman"/>
        </w:rPr>
        <w:t>Direction w</w:t>
      </w:r>
      <w:r w:rsidR="00735908">
        <w:rPr>
          <w:rFonts w:ascii="Times New Roman" w:eastAsia="Times New Roman" w:hAnsi="Times New Roman" w:cs="Times New Roman"/>
        </w:rPr>
        <w:t>as given to Hignell management c</w:t>
      </w:r>
      <w:r w:rsidR="002676DC">
        <w:rPr>
          <w:rFonts w:ascii="Times New Roman" w:eastAsia="Times New Roman" w:hAnsi="Times New Roman" w:cs="Times New Roman"/>
        </w:rPr>
        <w:t>o. to charge $11,000 in tree removal costs to the 2017 budget although these monies will not be spent until 2018 when th</w:t>
      </w:r>
      <w:r w:rsidR="00042FF8">
        <w:rPr>
          <w:rFonts w:ascii="Times New Roman" w:eastAsia="Times New Roman" w:hAnsi="Times New Roman" w:cs="Times New Roman"/>
        </w:rPr>
        <w:t>e work is completed.  An RFP will be</w:t>
      </w:r>
      <w:r w:rsidR="002676DC">
        <w:rPr>
          <w:rFonts w:ascii="Times New Roman" w:eastAsia="Times New Roman" w:hAnsi="Times New Roman" w:cs="Times New Roman"/>
        </w:rPr>
        <w:t xml:space="preserve"> developed </w:t>
      </w:r>
      <w:r w:rsidR="00042FF8">
        <w:rPr>
          <w:rFonts w:ascii="Times New Roman" w:eastAsia="Times New Roman" w:hAnsi="Times New Roman" w:cs="Times New Roman"/>
        </w:rPr>
        <w:t>by 2 Board member</w:t>
      </w:r>
      <w:r w:rsidR="00C14E5A">
        <w:rPr>
          <w:rFonts w:ascii="Times New Roman" w:eastAsia="Times New Roman" w:hAnsi="Times New Roman" w:cs="Times New Roman"/>
        </w:rPr>
        <w:t xml:space="preserve">s with input from Josh Voboril </w:t>
      </w:r>
      <w:r w:rsidR="002676DC">
        <w:rPr>
          <w:rFonts w:ascii="Times New Roman" w:eastAsia="Times New Roman" w:hAnsi="Times New Roman" w:cs="Times New Roman"/>
        </w:rPr>
        <w:t>to purchase a new vehicle for</w:t>
      </w:r>
      <w:r w:rsidR="00042FF8">
        <w:rPr>
          <w:rFonts w:ascii="Times New Roman" w:eastAsia="Times New Roman" w:hAnsi="Times New Roman" w:cs="Times New Roman"/>
        </w:rPr>
        <w:t xml:space="preserve"> the maintenance department.</w:t>
      </w:r>
      <w:r w:rsidR="002676DC">
        <w:rPr>
          <w:rFonts w:ascii="Times New Roman" w:eastAsia="Times New Roman" w:hAnsi="Times New Roman" w:cs="Times New Roman"/>
        </w:rPr>
        <w:t xml:space="preserve">  Josh and Sonja will seek bid</w:t>
      </w:r>
      <w:r w:rsidR="00042FF8">
        <w:rPr>
          <w:rFonts w:ascii="Times New Roman" w:eastAsia="Times New Roman" w:hAnsi="Times New Roman" w:cs="Times New Roman"/>
        </w:rPr>
        <w:t>s based on the RFP.  On 3-12-18 Chuck Patterson was awarded the bid for a 2018 Dodge Ram 1500 pick-up in the amount of $42,561.87.</w:t>
      </w:r>
    </w:p>
    <w:p w:rsidR="00D5564F" w:rsidRDefault="00D5564F" w:rsidP="00D5564F">
      <w:pPr>
        <w:pStyle w:val="ListParagraph"/>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lastRenderedPageBreak/>
        <w:t>Announcements:</w:t>
      </w:r>
      <w:r>
        <w:rPr>
          <w:rFonts w:ascii="Times New Roman" w:eastAsia="Times New Roman" w:hAnsi="Times New Roman" w:cs="Times New Roman"/>
          <w:b/>
        </w:rPr>
        <w:t xml:space="preserve">  </w:t>
      </w:r>
      <w:r w:rsidR="00D20B38">
        <w:rPr>
          <w:rFonts w:ascii="Times New Roman" w:eastAsia="Times New Roman" w:hAnsi="Times New Roman" w:cs="Times New Roman"/>
        </w:rPr>
        <w:t>There are 3</w:t>
      </w:r>
      <w:r>
        <w:rPr>
          <w:rFonts w:ascii="Times New Roman" w:eastAsia="Times New Roman" w:hAnsi="Times New Roman" w:cs="Times New Roman"/>
        </w:rPr>
        <w:t xml:space="preserve"> upcoming Board vacancies.  Board Applications are available in the office and are due back to the office no later than </w:t>
      </w:r>
      <w:r w:rsidR="00007F9E">
        <w:rPr>
          <w:rFonts w:ascii="Times New Roman" w:eastAsia="Times New Roman" w:hAnsi="Times New Roman" w:cs="Times New Roman"/>
        </w:rPr>
        <w:t xml:space="preserve">Wednesday, </w:t>
      </w:r>
      <w:r w:rsidR="00D20B38">
        <w:rPr>
          <w:rFonts w:ascii="Times New Roman" w:eastAsia="Times New Roman" w:hAnsi="Times New Roman" w:cs="Times New Roman"/>
        </w:rPr>
        <w:t>April 25th</w:t>
      </w:r>
      <w:r>
        <w:rPr>
          <w:rFonts w:ascii="Times New Roman" w:eastAsia="Times New Roman" w:hAnsi="Times New Roman" w:cs="Times New Roman"/>
        </w:rPr>
        <w:t xml:space="preserve"> at 2PM.  </w:t>
      </w:r>
    </w:p>
    <w:p w:rsidR="00445F0A" w:rsidRPr="00445F0A" w:rsidRDefault="00445F0A" w:rsidP="00445F0A">
      <w:pPr>
        <w:spacing w:after="0" w:line="240" w:lineRule="auto"/>
        <w:rPr>
          <w:rFonts w:ascii="Times New Roman" w:eastAsia="Times New Roman" w:hAnsi="Times New Roman" w:cs="Times New Roman"/>
        </w:rPr>
      </w:pPr>
    </w:p>
    <w:p w:rsidR="00D5564F" w:rsidRDefault="00D5564F" w:rsidP="00EE4432">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Correspondence:</w:t>
      </w:r>
      <w:r>
        <w:rPr>
          <w:rFonts w:ascii="Times New Roman" w:eastAsia="Times New Roman" w:hAnsi="Times New Roman" w:cs="Times New Roman"/>
        </w:rPr>
        <w:t xml:space="preserve"> </w:t>
      </w:r>
    </w:p>
    <w:p w:rsidR="00445F0A" w:rsidRPr="00EE4432" w:rsidRDefault="00445F0A" w:rsidP="00445F0A">
      <w:pPr>
        <w:spacing w:after="0" w:line="240" w:lineRule="auto"/>
        <w:rPr>
          <w:rFonts w:ascii="Times New Roman" w:eastAsia="Times New Roman" w:hAnsi="Times New Roman" w:cs="Times New Roman"/>
        </w:rPr>
      </w:pPr>
    </w:p>
    <w:p w:rsidR="00D5564F" w:rsidRPr="00524D91" w:rsidRDefault="00D5564F" w:rsidP="00D5564F">
      <w:pPr>
        <w:numPr>
          <w:ilvl w:val="0"/>
          <w:numId w:val="1"/>
        </w:numPr>
        <w:spacing w:after="0" w:line="240" w:lineRule="auto"/>
        <w:rPr>
          <w:rFonts w:ascii="Times New Roman" w:eastAsia="Times New Roman" w:hAnsi="Times New Roman" w:cs="Times New Roman"/>
          <w:b/>
        </w:rPr>
      </w:pPr>
      <w:r w:rsidRPr="00524D91">
        <w:rPr>
          <w:rFonts w:ascii="Times New Roman" w:eastAsia="Times New Roman" w:hAnsi="Times New Roman" w:cs="Times New Roman"/>
          <w:b/>
        </w:rPr>
        <w:t>Staff and Committee Reports</w:t>
      </w:r>
    </w:p>
    <w:p w:rsidR="00D5564F" w:rsidRPr="00EE4432" w:rsidRDefault="00D5564F" w:rsidP="00EE4432">
      <w:pPr>
        <w:numPr>
          <w:ilvl w:val="0"/>
          <w:numId w:val="2"/>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Association Manager:</w:t>
      </w:r>
      <w:r w:rsidRPr="00524D91">
        <w:rPr>
          <w:rFonts w:ascii="Times New Roman" w:eastAsia="Times New Roman" w:hAnsi="Times New Roman" w:cs="Times New Roman"/>
        </w:rPr>
        <w:t xml:space="preserve"> </w:t>
      </w:r>
      <w:r w:rsidR="00C14E5A">
        <w:rPr>
          <w:rFonts w:ascii="Times New Roman" w:eastAsia="Times New Roman" w:hAnsi="Times New Roman" w:cs="Times New Roman"/>
        </w:rPr>
        <w:t>Once Board no</w:t>
      </w:r>
      <w:r w:rsidR="00007F9E">
        <w:rPr>
          <w:rFonts w:ascii="Times New Roman" w:eastAsia="Times New Roman" w:hAnsi="Times New Roman" w:cs="Times New Roman"/>
        </w:rPr>
        <w:t>minations are</w:t>
      </w:r>
      <w:r w:rsidR="00C14E5A">
        <w:rPr>
          <w:rFonts w:ascii="Times New Roman" w:eastAsia="Times New Roman" w:hAnsi="Times New Roman" w:cs="Times New Roman"/>
        </w:rPr>
        <w:t xml:space="preserve"> closed Hignell will work on </w:t>
      </w:r>
      <w:r w:rsidR="00007F9E">
        <w:rPr>
          <w:rFonts w:ascii="Times New Roman" w:eastAsia="Times New Roman" w:hAnsi="Times New Roman" w:cs="Times New Roman"/>
        </w:rPr>
        <w:t xml:space="preserve">getting </w:t>
      </w:r>
      <w:r w:rsidR="00C14E5A">
        <w:rPr>
          <w:rFonts w:ascii="Times New Roman" w:eastAsia="Times New Roman" w:hAnsi="Times New Roman" w:cs="Times New Roman"/>
        </w:rPr>
        <w:t>ballots mailed to members.  No CC&amp;R violation letters have been written.  There are 2 members who are not complying with the Tenant Registration policy.  They will be asked to comply or come to a hearing before the Board.  There are 49 delinquent accounts.  They are receiving follow-up statements with fees attached.</w:t>
      </w:r>
      <w:r w:rsidRPr="00524D91">
        <w:rPr>
          <w:rFonts w:ascii="Times New Roman" w:eastAsia="Times New Roman" w:hAnsi="Times New Roman" w:cs="Times New Roman"/>
        </w:rPr>
        <w:t xml:space="preserve"> </w:t>
      </w:r>
      <w:r w:rsidR="00C14E5A">
        <w:rPr>
          <w:rFonts w:ascii="Times New Roman" w:eastAsia="Times New Roman" w:hAnsi="Times New Roman" w:cs="Times New Roman"/>
        </w:rPr>
        <w:t xml:space="preserve">All departments will be fully staffed at the beginning of the season with the only shortfall being a part-time cook for the Grill and one part-time employee for maintenance. </w:t>
      </w:r>
      <w:r w:rsidR="00007F9E">
        <w:rPr>
          <w:rFonts w:ascii="Times New Roman" w:eastAsia="Times New Roman" w:hAnsi="Times New Roman" w:cs="Times New Roman"/>
        </w:rPr>
        <w:t>Ads are continuing to be run until all departments are fully staffed.</w:t>
      </w:r>
    </w:p>
    <w:p w:rsidR="00D5564F" w:rsidRPr="00EE4432" w:rsidRDefault="00D5564F" w:rsidP="00D5564F">
      <w:pPr>
        <w:numPr>
          <w:ilvl w:val="0"/>
          <w:numId w:val="2"/>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 xml:space="preserve">Golf Course Superintendent/Facilities Manager:  </w:t>
      </w:r>
      <w:r w:rsidR="00C14E5A" w:rsidRPr="00C14E5A">
        <w:rPr>
          <w:rFonts w:ascii="Times New Roman" w:eastAsia="Times New Roman" w:hAnsi="Times New Roman" w:cs="Times New Roman"/>
        </w:rPr>
        <w:t xml:space="preserve">The new vehicle is running great!  The golf course superintendent is demoing equipment and </w:t>
      </w:r>
      <w:r w:rsidR="00C14E5A">
        <w:rPr>
          <w:rFonts w:ascii="Times New Roman" w:eastAsia="Times New Roman" w:hAnsi="Times New Roman" w:cs="Times New Roman"/>
        </w:rPr>
        <w:t xml:space="preserve">will be </w:t>
      </w:r>
      <w:r w:rsidR="00C14E5A" w:rsidRPr="00C14E5A">
        <w:rPr>
          <w:rFonts w:ascii="Times New Roman" w:eastAsia="Times New Roman" w:hAnsi="Times New Roman" w:cs="Times New Roman"/>
        </w:rPr>
        <w:t>getting bids</w:t>
      </w:r>
      <w:r w:rsidR="00C14E5A">
        <w:rPr>
          <w:rFonts w:ascii="Times New Roman" w:eastAsia="Times New Roman" w:hAnsi="Times New Roman" w:cs="Times New Roman"/>
        </w:rPr>
        <w:t xml:space="preserve"> for replacement equipment.  Josh attended a conference in Texas during the winter where he took classes and looked at new equipment.</w:t>
      </w:r>
      <w:r w:rsidR="00C14E5A">
        <w:rPr>
          <w:rFonts w:ascii="Times New Roman" w:eastAsia="Times New Roman" w:hAnsi="Times New Roman" w:cs="Times New Roman"/>
          <w:b/>
        </w:rPr>
        <w:t xml:space="preserve">  </w:t>
      </w:r>
    </w:p>
    <w:p w:rsidR="00D20B38" w:rsidRPr="00EE4432" w:rsidRDefault="00D20B38" w:rsidP="00EE4432">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t>Almanor West Grill Report</w:t>
      </w:r>
      <w:r w:rsidR="00C14E5A">
        <w:rPr>
          <w:rFonts w:ascii="Times New Roman" w:eastAsia="Times New Roman" w:hAnsi="Times New Roman" w:cs="Times New Roman"/>
          <w:b/>
        </w:rPr>
        <w:t xml:space="preserve">:  </w:t>
      </w:r>
      <w:r w:rsidR="00C14E5A" w:rsidRPr="00C14E5A">
        <w:rPr>
          <w:rFonts w:ascii="Times New Roman" w:eastAsia="Times New Roman" w:hAnsi="Times New Roman" w:cs="Times New Roman"/>
        </w:rPr>
        <w:t>Nikole Machado is gearing up for the season.</w:t>
      </w:r>
      <w:r w:rsidR="00C14E5A">
        <w:rPr>
          <w:rFonts w:ascii="Times New Roman" w:eastAsia="Times New Roman" w:hAnsi="Times New Roman" w:cs="Times New Roman"/>
        </w:rPr>
        <w:t xml:space="preserve"> She is working on a new menu, checking with vendors and looking at inventory.</w:t>
      </w:r>
      <w:r w:rsidR="00C14E5A" w:rsidRPr="00C14E5A">
        <w:rPr>
          <w:rFonts w:ascii="Times New Roman" w:eastAsia="Times New Roman" w:hAnsi="Times New Roman" w:cs="Times New Roman"/>
        </w:rPr>
        <w:t xml:space="preserve">  There will be an employee training day prior to the opening of the grill.</w:t>
      </w:r>
    </w:p>
    <w:p w:rsidR="00D5564F" w:rsidRPr="00EE4432" w:rsidRDefault="00D5564F" w:rsidP="00D5564F">
      <w:pPr>
        <w:numPr>
          <w:ilvl w:val="0"/>
          <w:numId w:val="2"/>
        </w:numPr>
        <w:spacing w:after="0" w:line="240" w:lineRule="auto"/>
        <w:rPr>
          <w:rFonts w:ascii="Times New Roman" w:eastAsia="Times New Roman" w:hAnsi="Times New Roman" w:cs="Times New Roman"/>
        </w:rPr>
      </w:pPr>
      <w:r w:rsidRPr="00BB1DED">
        <w:rPr>
          <w:rFonts w:ascii="Times New Roman" w:eastAsia="Times New Roman" w:hAnsi="Times New Roman" w:cs="Times New Roman"/>
          <w:b/>
        </w:rPr>
        <w:t>ProShop</w:t>
      </w:r>
      <w:r w:rsidR="00D20B38">
        <w:rPr>
          <w:rFonts w:ascii="Times New Roman" w:eastAsia="Times New Roman" w:hAnsi="Times New Roman" w:cs="Times New Roman"/>
          <w:b/>
        </w:rPr>
        <w:t xml:space="preserve"> Report</w:t>
      </w:r>
      <w:r w:rsidRPr="00BB1DED">
        <w:rPr>
          <w:rFonts w:ascii="Times New Roman" w:eastAsia="Times New Roman" w:hAnsi="Times New Roman" w:cs="Times New Roman"/>
          <w:b/>
        </w:rPr>
        <w:t>:</w:t>
      </w:r>
      <w:r>
        <w:rPr>
          <w:rFonts w:ascii="Times New Roman" w:eastAsia="Times New Roman" w:hAnsi="Times New Roman" w:cs="Times New Roman"/>
          <w:b/>
        </w:rPr>
        <w:t xml:space="preserve"> </w:t>
      </w:r>
      <w:r w:rsidRPr="001B6A06">
        <w:rPr>
          <w:rFonts w:ascii="Times New Roman" w:eastAsia="Times New Roman" w:hAnsi="Times New Roman" w:cs="Times New Roman"/>
        </w:rPr>
        <w:t xml:space="preserve"> </w:t>
      </w:r>
      <w:r w:rsidR="004A3829">
        <w:rPr>
          <w:rFonts w:ascii="Times New Roman" w:eastAsia="Times New Roman" w:hAnsi="Times New Roman" w:cs="Times New Roman"/>
        </w:rPr>
        <w:t xml:space="preserve">Ryan Trask is getting ready for the season to start.  The ProShop will not open until a date has been set to open the course all of which is weather dependent.  </w:t>
      </w:r>
    </w:p>
    <w:p w:rsidR="00D5564F" w:rsidRPr="00EE4432" w:rsidRDefault="00D5564F" w:rsidP="00D5564F">
      <w:pPr>
        <w:numPr>
          <w:ilvl w:val="0"/>
          <w:numId w:val="2"/>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Architectural Committee</w:t>
      </w:r>
      <w:r>
        <w:rPr>
          <w:rFonts w:ascii="Times New Roman" w:eastAsia="Times New Roman" w:hAnsi="Times New Roman" w:cs="Times New Roman"/>
          <w:b/>
        </w:rPr>
        <w:t xml:space="preserve"> Report</w:t>
      </w:r>
      <w:r w:rsidRPr="00524D91">
        <w:rPr>
          <w:rFonts w:ascii="Times New Roman" w:eastAsia="Times New Roman" w:hAnsi="Times New Roman" w:cs="Times New Roman"/>
          <w:b/>
        </w:rPr>
        <w:t>:</w:t>
      </w:r>
      <w:r w:rsidRPr="00524D91">
        <w:rPr>
          <w:rFonts w:ascii="Times New Roman" w:eastAsia="Times New Roman" w:hAnsi="Times New Roman" w:cs="Times New Roman"/>
        </w:rPr>
        <w:t xml:space="preserve">  </w:t>
      </w:r>
      <w:r w:rsidR="009F5E3B">
        <w:rPr>
          <w:rFonts w:ascii="Times New Roman" w:eastAsia="Times New Roman" w:hAnsi="Times New Roman" w:cs="Times New Roman"/>
        </w:rPr>
        <w:t>There has been three</w:t>
      </w:r>
      <w:r>
        <w:rPr>
          <w:rFonts w:ascii="Times New Roman" w:eastAsia="Times New Roman" w:hAnsi="Times New Roman" w:cs="Times New Roman"/>
        </w:rPr>
        <w:t xml:space="preserve"> tree removal request</w:t>
      </w:r>
      <w:r w:rsidR="009F5E3B">
        <w:rPr>
          <w:rFonts w:ascii="Times New Roman" w:eastAsia="Times New Roman" w:hAnsi="Times New Roman" w:cs="Times New Roman"/>
        </w:rPr>
        <w:t>s, 1 fence extension request and on</w:t>
      </w:r>
      <w:r w:rsidR="00007F9E">
        <w:rPr>
          <w:rFonts w:ascii="Times New Roman" w:eastAsia="Times New Roman" w:hAnsi="Times New Roman" w:cs="Times New Roman"/>
        </w:rPr>
        <w:t xml:space="preserve">e new garage request </w:t>
      </w:r>
      <w:r w:rsidR="009F5E3B">
        <w:rPr>
          <w:rFonts w:ascii="Times New Roman" w:eastAsia="Times New Roman" w:hAnsi="Times New Roman" w:cs="Times New Roman"/>
        </w:rPr>
        <w:t>approved.</w:t>
      </w:r>
      <w:r>
        <w:rPr>
          <w:rFonts w:ascii="Times New Roman" w:eastAsia="Times New Roman" w:hAnsi="Times New Roman" w:cs="Times New Roman"/>
        </w:rPr>
        <w:t xml:space="preserve"> </w:t>
      </w:r>
    </w:p>
    <w:p w:rsidR="00D5564F" w:rsidRDefault="00D5564F" w:rsidP="00D5564F">
      <w:pPr>
        <w:numPr>
          <w:ilvl w:val="0"/>
          <w:numId w:val="2"/>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LAW Auxiliary:</w:t>
      </w:r>
      <w:r w:rsidRPr="00524D91">
        <w:rPr>
          <w:rFonts w:ascii="Times New Roman" w:eastAsia="Times New Roman" w:hAnsi="Times New Roman" w:cs="Times New Roman"/>
        </w:rPr>
        <w:t xml:space="preserve"> </w:t>
      </w:r>
      <w:r>
        <w:rPr>
          <w:rFonts w:ascii="Times New Roman" w:eastAsia="Times New Roman" w:hAnsi="Times New Roman" w:cs="Times New Roman"/>
        </w:rPr>
        <w:t>The first mee</w:t>
      </w:r>
      <w:r w:rsidR="009F5E3B">
        <w:rPr>
          <w:rFonts w:ascii="Times New Roman" w:eastAsia="Times New Roman" w:hAnsi="Times New Roman" w:cs="Times New Roman"/>
        </w:rPr>
        <w:t>ting of the year will be May 16</w:t>
      </w:r>
      <w:r w:rsidR="009F5E3B" w:rsidRPr="009F5E3B">
        <w:rPr>
          <w:rFonts w:ascii="Times New Roman" w:eastAsia="Times New Roman" w:hAnsi="Times New Roman" w:cs="Times New Roman"/>
          <w:vertAlign w:val="superscript"/>
        </w:rPr>
        <w:t>th</w:t>
      </w:r>
      <w:r w:rsidR="009F5E3B">
        <w:rPr>
          <w:rFonts w:ascii="Times New Roman" w:eastAsia="Times New Roman" w:hAnsi="Times New Roman" w:cs="Times New Roman"/>
        </w:rPr>
        <w:t xml:space="preserve"> </w:t>
      </w:r>
      <w:r>
        <w:rPr>
          <w:rFonts w:ascii="Times New Roman" w:eastAsia="Times New Roman" w:hAnsi="Times New Roman" w:cs="Times New Roman"/>
        </w:rPr>
        <w:t xml:space="preserve">at the Clubhouse at 9:30AM. </w:t>
      </w:r>
    </w:p>
    <w:p w:rsidR="00EE4432" w:rsidRPr="00EE4432" w:rsidRDefault="00D5564F" w:rsidP="00D5564F">
      <w:pPr>
        <w:numPr>
          <w:ilvl w:val="0"/>
          <w:numId w:val="2"/>
        </w:numPr>
        <w:spacing w:after="0" w:line="240" w:lineRule="auto"/>
        <w:rPr>
          <w:rFonts w:ascii="Times New Roman" w:eastAsia="Times New Roman" w:hAnsi="Times New Roman" w:cs="Times New Roman"/>
        </w:rPr>
      </w:pPr>
      <w:r w:rsidRPr="00EE4432">
        <w:rPr>
          <w:rFonts w:ascii="Times New Roman" w:eastAsia="Times New Roman" w:hAnsi="Times New Roman" w:cs="Times New Roman"/>
          <w:b/>
        </w:rPr>
        <w:t>Treasurer Report:</w:t>
      </w:r>
      <w:r w:rsidRPr="00EE4432">
        <w:rPr>
          <w:rFonts w:ascii="Times New Roman" w:eastAsia="Times New Roman" w:hAnsi="Times New Roman" w:cs="Times New Roman"/>
        </w:rPr>
        <w:t xml:space="preserve">  </w:t>
      </w:r>
      <w:r w:rsidRPr="00EE4432">
        <w:rPr>
          <w:rFonts w:ascii="Times New Roman" w:hAnsi="Times New Roman" w:cs="Times New Roman"/>
        </w:rPr>
        <w:t>Information is Year End</w:t>
      </w:r>
      <w:r w:rsidR="00D20B38" w:rsidRPr="00EE4432">
        <w:rPr>
          <w:rFonts w:ascii="Times New Roman" w:hAnsi="Times New Roman" w:cs="Times New Roman"/>
        </w:rPr>
        <w:t xml:space="preserve"> 12/31/17</w:t>
      </w:r>
    </w:p>
    <w:p w:rsidR="00D5564F" w:rsidRPr="00EE4432" w:rsidRDefault="00D5564F" w:rsidP="00EE4432">
      <w:pPr>
        <w:spacing w:after="0" w:line="240" w:lineRule="auto"/>
        <w:ind w:left="1080"/>
        <w:rPr>
          <w:rFonts w:ascii="Times New Roman" w:eastAsia="Times New Roman" w:hAnsi="Times New Roman" w:cs="Times New Roman"/>
        </w:rPr>
      </w:pPr>
      <w:r w:rsidRPr="00EE4432">
        <w:rPr>
          <w:rFonts w:ascii="Times New Roman" w:hAnsi="Times New Roman" w:cs="Times New Roman"/>
        </w:rPr>
        <w:tab/>
      </w:r>
      <w:r w:rsidRPr="00EE4432">
        <w:rPr>
          <w:rFonts w:ascii="Times New Roman" w:hAnsi="Times New Roman" w:cs="Times New Roman"/>
        </w:rPr>
        <w:tab/>
      </w:r>
    </w:p>
    <w:p w:rsidR="004A3829" w:rsidRPr="004A3829" w:rsidRDefault="004A3829" w:rsidP="00474B0D">
      <w:pPr>
        <w:spacing w:after="0" w:line="240" w:lineRule="auto"/>
        <w:ind w:left="2160" w:firstLine="720"/>
        <w:rPr>
          <w:rFonts w:ascii="Times New Roman" w:hAnsi="Times New Roman" w:cs="Times New Roman"/>
          <w:u w:val="single"/>
        </w:rPr>
      </w:pPr>
      <w:r w:rsidRPr="004A3829">
        <w:rPr>
          <w:rFonts w:ascii="Times New Roman" w:hAnsi="Times New Roman" w:cs="Times New Roman"/>
          <w:u w:val="single"/>
        </w:rPr>
        <w:t>Replacement Reserve</w:t>
      </w:r>
      <w:r w:rsidR="00D20B38" w:rsidRPr="004A3829">
        <w:rPr>
          <w:rFonts w:ascii="Times New Roman" w:hAnsi="Times New Roman" w:cs="Times New Roman"/>
        </w:rPr>
        <w:tab/>
      </w:r>
      <w:r>
        <w:rPr>
          <w:rFonts w:ascii="Times New Roman" w:hAnsi="Times New Roman" w:cs="Times New Roman"/>
        </w:rPr>
        <w:t>(year-end funding level 72.1%)</w:t>
      </w:r>
      <w:r w:rsidR="00D5564F" w:rsidRPr="004A3829">
        <w:rPr>
          <w:rFonts w:ascii="Times New Roman" w:hAnsi="Times New Roman" w:cs="Times New Roman"/>
        </w:rPr>
        <w:tab/>
      </w:r>
      <w:r w:rsidR="00D5564F" w:rsidRPr="004A3829">
        <w:rPr>
          <w:rFonts w:ascii="Times New Roman" w:hAnsi="Times New Roman" w:cs="Times New Roman"/>
        </w:rPr>
        <w:tab/>
      </w:r>
      <w:r w:rsidR="00D5564F" w:rsidRPr="004A3829">
        <w:rPr>
          <w:rFonts w:ascii="Times New Roman" w:hAnsi="Times New Roman" w:cs="Times New Roman"/>
          <w:u w:val="single"/>
        </w:rPr>
        <w:t xml:space="preserve"> </w:t>
      </w:r>
    </w:p>
    <w:p w:rsidR="004A3829" w:rsidRDefault="004A3829" w:rsidP="00474B0D">
      <w:pPr>
        <w:spacing w:after="0" w:line="240" w:lineRule="auto"/>
        <w:ind w:left="2160" w:firstLine="720"/>
        <w:rPr>
          <w:rFonts w:ascii="Times New Roman" w:hAnsi="Times New Roman" w:cs="Times New Roman"/>
        </w:rPr>
      </w:pPr>
      <w:r>
        <w:rPr>
          <w:rFonts w:ascii="Times New Roman" w:hAnsi="Times New Roman" w:cs="Times New Roman"/>
        </w:rPr>
        <w:t xml:space="preserve">2017 Contribution </w:t>
      </w:r>
      <w:r>
        <w:rPr>
          <w:rFonts w:ascii="Times New Roman" w:hAnsi="Times New Roman" w:cs="Times New Roman"/>
        </w:rPr>
        <w:tab/>
        <w:t xml:space="preserve"> $</w:t>
      </w:r>
      <w:r w:rsidR="00EE4432">
        <w:rPr>
          <w:rFonts w:ascii="Times New Roman" w:hAnsi="Times New Roman" w:cs="Times New Roman"/>
        </w:rPr>
        <w:t xml:space="preserve">   </w:t>
      </w:r>
      <w:r>
        <w:rPr>
          <w:rFonts w:ascii="Times New Roman" w:hAnsi="Times New Roman" w:cs="Times New Roman"/>
        </w:rPr>
        <w:t>160,000</w:t>
      </w:r>
    </w:p>
    <w:p w:rsidR="004A3829" w:rsidRDefault="004A3829" w:rsidP="00474B0D">
      <w:pPr>
        <w:spacing w:after="0" w:line="240" w:lineRule="auto"/>
        <w:ind w:left="2160" w:firstLine="720"/>
        <w:rPr>
          <w:rFonts w:ascii="Times New Roman" w:hAnsi="Times New Roman" w:cs="Times New Roman"/>
        </w:rPr>
      </w:pPr>
      <w:r>
        <w:rPr>
          <w:rFonts w:ascii="Times New Roman" w:hAnsi="Times New Roman" w:cs="Times New Roman"/>
        </w:rPr>
        <w:t>2017 Interest</w:t>
      </w:r>
      <w:r>
        <w:rPr>
          <w:rFonts w:ascii="Times New Roman" w:hAnsi="Times New Roman" w:cs="Times New Roman"/>
        </w:rPr>
        <w:tab/>
      </w:r>
      <w:r>
        <w:rPr>
          <w:rFonts w:ascii="Times New Roman" w:hAnsi="Times New Roman" w:cs="Times New Roman"/>
        </w:rPr>
        <w:tab/>
      </w:r>
      <w:r w:rsidR="00EE4432">
        <w:rPr>
          <w:rFonts w:ascii="Times New Roman" w:hAnsi="Times New Roman" w:cs="Times New Roman"/>
        </w:rPr>
        <w:t xml:space="preserve"> </w:t>
      </w:r>
      <w:r>
        <w:rPr>
          <w:rFonts w:ascii="Times New Roman" w:hAnsi="Times New Roman" w:cs="Times New Roman"/>
        </w:rPr>
        <w:t xml:space="preserve">$ </w:t>
      </w:r>
      <w:r w:rsidR="00EE4432">
        <w:rPr>
          <w:rFonts w:ascii="Times New Roman" w:hAnsi="Times New Roman" w:cs="Times New Roman"/>
        </w:rPr>
        <w:t xml:space="preserve">    </w:t>
      </w:r>
      <w:r>
        <w:rPr>
          <w:rFonts w:ascii="Times New Roman" w:hAnsi="Times New Roman" w:cs="Times New Roman"/>
        </w:rPr>
        <w:t>11,452</w:t>
      </w:r>
    </w:p>
    <w:p w:rsidR="004A3829" w:rsidRDefault="004A3829" w:rsidP="00474B0D">
      <w:pPr>
        <w:spacing w:after="0" w:line="240" w:lineRule="auto"/>
        <w:ind w:left="2160" w:firstLine="720"/>
        <w:rPr>
          <w:rFonts w:ascii="Times New Roman" w:hAnsi="Times New Roman" w:cs="Times New Roman"/>
        </w:rPr>
      </w:pPr>
      <w:r>
        <w:rPr>
          <w:rFonts w:ascii="Times New Roman" w:hAnsi="Times New Roman" w:cs="Times New Roman"/>
        </w:rPr>
        <w:t>2017 Expenditure</w:t>
      </w:r>
      <w:r>
        <w:rPr>
          <w:rFonts w:ascii="Times New Roman" w:hAnsi="Times New Roman" w:cs="Times New Roman"/>
        </w:rPr>
        <w:tab/>
      </w:r>
      <w:r w:rsidR="00EE4432">
        <w:rPr>
          <w:rFonts w:ascii="Times New Roman" w:hAnsi="Times New Roman" w:cs="Times New Roman"/>
        </w:rPr>
        <w:t xml:space="preserve"> </w:t>
      </w:r>
      <w:r>
        <w:rPr>
          <w:rFonts w:ascii="Times New Roman" w:hAnsi="Times New Roman" w:cs="Times New Roman"/>
        </w:rPr>
        <w:t>$</w:t>
      </w:r>
      <w:r w:rsidR="00EE4432">
        <w:rPr>
          <w:rFonts w:ascii="Times New Roman" w:hAnsi="Times New Roman" w:cs="Times New Roman"/>
        </w:rPr>
        <w:t xml:space="preserve">    </w:t>
      </w:r>
      <w:r>
        <w:rPr>
          <w:rFonts w:ascii="Times New Roman" w:hAnsi="Times New Roman" w:cs="Times New Roman"/>
        </w:rPr>
        <w:t xml:space="preserve"> 94,486</w:t>
      </w:r>
    </w:p>
    <w:p w:rsidR="004A3829" w:rsidRDefault="004A3829" w:rsidP="00474B0D">
      <w:pPr>
        <w:spacing w:after="0" w:line="240" w:lineRule="auto"/>
        <w:ind w:left="2160" w:firstLine="720"/>
        <w:rPr>
          <w:rFonts w:ascii="Times New Roman" w:hAnsi="Times New Roman" w:cs="Times New Roman"/>
        </w:rPr>
      </w:pPr>
      <w:r>
        <w:rPr>
          <w:rFonts w:ascii="Times New Roman" w:hAnsi="Times New Roman" w:cs="Times New Roman"/>
        </w:rPr>
        <w:t>12/31/17 Balance</w:t>
      </w:r>
      <w:r>
        <w:rPr>
          <w:rFonts w:ascii="Times New Roman" w:hAnsi="Times New Roman" w:cs="Times New Roman"/>
        </w:rPr>
        <w:tab/>
      </w:r>
      <w:r w:rsidR="00EE4432">
        <w:rPr>
          <w:rFonts w:ascii="Times New Roman" w:hAnsi="Times New Roman" w:cs="Times New Roman"/>
        </w:rPr>
        <w:t xml:space="preserve"> </w:t>
      </w:r>
      <w:r>
        <w:rPr>
          <w:rFonts w:ascii="Times New Roman" w:hAnsi="Times New Roman" w:cs="Times New Roman"/>
        </w:rPr>
        <w:t>$1,047,290</w:t>
      </w:r>
    </w:p>
    <w:p w:rsidR="00EE4432" w:rsidRDefault="00EE4432" w:rsidP="00474B0D">
      <w:pPr>
        <w:spacing w:after="0" w:line="240" w:lineRule="auto"/>
        <w:ind w:left="2160" w:firstLine="720"/>
        <w:rPr>
          <w:rFonts w:ascii="Times New Roman" w:hAnsi="Times New Roman" w:cs="Times New Roman"/>
          <w:u w:val="single"/>
        </w:rPr>
      </w:pPr>
    </w:p>
    <w:p w:rsidR="004A3829" w:rsidRPr="004A3829" w:rsidRDefault="004A3829" w:rsidP="00474B0D">
      <w:pPr>
        <w:spacing w:after="0" w:line="240" w:lineRule="auto"/>
        <w:ind w:left="2160" w:firstLine="720"/>
        <w:rPr>
          <w:rFonts w:ascii="Times New Roman" w:hAnsi="Times New Roman" w:cs="Times New Roman"/>
          <w:u w:val="single"/>
        </w:rPr>
      </w:pPr>
      <w:r w:rsidRPr="004A3829">
        <w:rPr>
          <w:rFonts w:ascii="Times New Roman" w:hAnsi="Times New Roman" w:cs="Times New Roman"/>
          <w:u w:val="single"/>
        </w:rPr>
        <w:t>Operations</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Budget</w:t>
      </w:r>
      <w:r>
        <w:rPr>
          <w:rFonts w:ascii="Times New Roman" w:hAnsi="Times New Roman" w:cs="Times New Roman"/>
        </w:rPr>
        <w:tab/>
      </w:r>
      <w:r>
        <w:rPr>
          <w:rFonts w:ascii="Times New Roman" w:hAnsi="Times New Roman" w:cs="Times New Roman"/>
        </w:rPr>
        <w:tab/>
      </w:r>
      <w:r w:rsidRPr="004A3829">
        <w:rPr>
          <w:rFonts w:ascii="Times New Roman" w:hAnsi="Times New Roman" w:cs="Times New Roman"/>
          <w:u w:val="single"/>
        </w:rPr>
        <w:t>Actual</w:t>
      </w:r>
    </w:p>
    <w:p w:rsidR="004A3829" w:rsidRDefault="004A3829" w:rsidP="00474B0D">
      <w:pPr>
        <w:spacing w:after="0" w:line="240" w:lineRule="auto"/>
        <w:ind w:left="2160" w:firstLine="720"/>
        <w:rPr>
          <w:rFonts w:ascii="Times New Roman" w:hAnsi="Times New Roman" w:cs="Times New Roman"/>
        </w:rPr>
      </w:pPr>
      <w:r>
        <w:rPr>
          <w:rFonts w:ascii="Times New Roman" w:hAnsi="Times New Roman" w:cs="Times New Roman"/>
        </w:rPr>
        <w:t>Revenue</w:t>
      </w:r>
    </w:p>
    <w:p w:rsidR="00D20B38" w:rsidRDefault="004A3829" w:rsidP="00474B0D">
      <w:pPr>
        <w:spacing w:after="0" w:line="240" w:lineRule="auto"/>
        <w:ind w:left="2160" w:firstLine="720"/>
        <w:rPr>
          <w:rFonts w:ascii="Times New Roman" w:hAnsi="Times New Roman" w:cs="Times New Roman"/>
        </w:rPr>
      </w:pPr>
      <w:r>
        <w:rPr>
          <w:rFonts w:ascii="Times New Roman" w:hAnsi="Times New Roman" w:cs="Times New Roman"/>
        </w:rPr>
        <w:t>Combined Operations</w:t>
      </w:r>
      <w:r>
        <w:rPr>
          <w:rFonts w:ascii="Times New Roman" w:hAnsi="Times New Roman" w:cs="Times New Roman"/>
        </w:rPr>
        <w:tab/>
        <w:t>$774,282</w:t>
      </w:r>
      <w:r>
        <w:rPr>
          <w:rFonts w:ascii="Times New Roman" w:hAnsi="Times New Roman" w:cs="Times New Roman"/>
        </w:rPr>
        <w:tab/>
        <w:t>$775,871</w:t>
      </w:r>
    </w:p>
    <w:p w:rsidR="004A3829" w:rsidRDefault="004A3829" w:rsidP="00474B0D">
      <w:pPr>
        <w:spacing w:after="0" w:line="240" w:lineRule="auto"/>
        <w:ind w:left="2160" w:firstLine="720"/>
        <w:rPr>
          <w:rFonts w:ascii="Times New Roman" w:hAnsi="Times New Roman" w:cs="Times New Roman"/>
        </w:rPr>
      </w:pPr>
      <w:r>
        <w:rPr>
          <w:rFonts w:ascii="Times New Roman" w:hAnsi="Times New Roman" w:cs="Times New Roman"/>
        </w:rPr>
        <w:t>Expenses</w:t>
      </w:r>
    </w:p>
    <w:p w:rsidR="004A3829" w:rsidRDefault="004A3829" w:rsidP="00474B0D">
      <w:pPr>
        <w:spacing w:after="0" w:line="240" w:lineRule="auto"/>
        <w:ind w:left="2160" w:firstLine="720"/>
        <w:rPr>
          <w:rFonts w:ascii="Times New Roman" w:hAnsi="Times New Roman" w:cs="Times New Roman"/>
        </w:rPr>
      </w:pPr>
      <w:r>
        <w:rPr>
          <w:rFonts w:ascii="Times New Roman" w:hAnsi="Times New Roman" w:cs="Times New Roman"/>
        </w:rPr>
        <w:t>General  &amp; Admin</w:t>
      </w:r>
      <w:r>
        <w:rPr>
          <w:rFonts w:ascii="Times New Roman" w:hAnsi="Times New Roman" w:cs="Times New Roman"/>
        </w:rPr>
        <w:tab/>
        <w:t>$229,957</w:t>
      </w:r>
      <w:r>
        <w:rPr>
          <w:rFonts w:ascii="Times New Roman" w:hAnsi="Times New Roman" w:cs="Times New Roman"/>
        </w:rPr>
        <w:tab/>
        <w:t>$254,936</w:t>
      </w:r>
    </w:p>
    <w:p w:rsidR="004A3829" w:rsidRDefault="004A3829" w:rsidP="00474B0D">
      <w:pPr>
        <w:spacing w:after="0" w:line="240" w:lineRule="auto"/>
        <w:ind w:left="2160" w:firstLine="720"/>
        <w:rPr>
          <w:rFonts w:ascii="Times New Roman" w:hAnsi="Times New Roman" w:cs="Times New Roman"/>
        </w:rPr>
      </w:pPr>
      <w:r>
        <w:rPr>
          <w:rFonts w:ascii="Times New Roman" w:hAnsi="Times New Roman" w:cs="Times New Roman"/>
        </w:rPr>
        <w:t>Facilities &amp; Grounds</w:t>
      </w:r>
      <w:r>
        <w:rPr>
          <w:rFonts w:ascii="Times New Roman" w:hAnsi="Times New Roman" w:cs="Times New Roman"/>
        </w:rPr>
        <w:tab/>
      </w:r>
      <w:r w:rsidRPr="004A3829">
        <w:rPr>
          <w:rFonts w:ascii="Times New Roman" w:hAnsi="Times New Roman" w:cs="Times New Roman"/>
          <w:u w:val="single"/>
        </w:rPr>
        <w:t>$544,325</w:t>
      </w:r>
      <w:r>
        <w:rPr>
          <w:rFonts w:ascii="Times New Roman" w:hAnsi="Times New Roman" w:cs="Times New Roman"/>
        </w:rPr>
        <w:tab/>
      </w:r>
      <w:r w:rsidRPr="004A3829">
        <w:rPr>
          <w:rFonts w:ascii="Times New Roman" w:hAnsi="Times New Roman" w:cs="Times New Roman"/>
          <w:u w:val="single"/>
        </w:rPr>
        <w:t>$509,876</w:t>
      </w:r>
    </w:p>
    <w:p w:rsidR="00D5564F" w:rsidRDefault="004A3829" w:rsidP="00474B0D">
      <w:pPr>
        <w:spacing w:after="0" w:line="240" w:lineRule="auto"/>
        <w:ind w:left="2160" w:firstLine="720"/>
        <w:rPr>
          <w:rFonts w:ascii="Times New Roman" w:hAnsi="Times New Roman" w:cs="Times New Roman"/>
        </w:rPr>
      </w:pPr>
      <w:r>
        <w:rPr>
          <w:rFonts w:ascii="Times New Roman" w:hAnsi="Times New Roman" w:cs="Times New Roman"/>
        </w:rPr>
        <w:tab/>
        <w:t>Total:</w:t>
      </w:r>
      <w:r>
        <w:rPr>
          <w:rFonts w:ascii="Times New Roman" w:hAnsi="Times New Roman" w:cs="Times New Roman"/>
        </w:rPr>
        <w:tab/>
      </w:r>
      <w:r>
        <w:rPr>
          <w:rFonts w:ascii="Times New Roman" w:hAnsi="Times New Roman" w:cs="Times New Roman"/>
        </w:rPr>
        <w:tab/>
        <w:t>$774,282</w:t>
      </w:r>
      <w:r>
        <w:rPr>
          <w:rFonts w:ascii="Times New Roman" w:hAnsi="Times New Roman" w:cs="Times New Roman"/>
        </w:rPr>
        <w:tab/>
        <w:t xml:space="preserve">$764,812 </w:t>
      </w:r>
      <w:r w:rsidRPr="004A3829">
        <w:rPr>
          <w:rFonts w:ascii="Times New Roman" w:hAnsi="Times New Roman" w:cs="Times New Roman"/>
          <w:b/>
        </w:rPr>
        <w:t xml:space="preserve"> *</w:t>
      </w:r>
    </w:p>
    <w:p w:rsidR="004A3829" w:rsidRDefault="004A3829" w:rsidP="00474B0D">
      <w:pPr>
        <w:spacing w:after="0" w:line="240" w:lineRule="auto"/>
        <w:ind w:left="2160" w:firstLine="720"/>
        <w:rPr>
          <w:rFonts w:ascii="Times New Roman" w:hAnsi="Times New Roman" w:cs="Times New Roman"/>
        </w:rPr>
      </w:pPr>
    </w:p>
    <w:p w:rsidR="004A3829" w:rsidRDefault="004A3829" w:rsidP="00474B0D">
      <w:pPr>
        <w:spacing w:after="0" w:line="240" w:lineRule="auto"/>
        <w:ind w:left="2160" w:firstLine="720"/>
        <w:rPr>
          <w:rFonts w:ascii="Times New Roman" w:hAnsi="Times New Roman" w:cs="Times New Roman"/>
        </w:rPr>
      </w:pPr>
      <w:r>
        <w:rPr>
          <w:rFonts w:ascii="Times New Roman" w:hAnsi="Times New Roman" w:cs="Times New Roman"/>
        </w:rPr>
        <w:t>Operating Income</w:t>
      </w:r>
      <w:r>
        <w:rPr>
          <w:rFonts w:ascii="Times New Roman" w:hAnsi="Times New Roman" w:cs="Times New Roman"/>
        </w:rPr>
        <w:tab/>
      </w:r>
      <w:r w:rsidR="00EE4432">
        <w:rPr>
          <w:rFonts w:ascii="Times New Roman" w:hAnsi="Times New Roman" w:cs="Times New Roman"/>
        </w:rPr>
        <w:t>$            0</w:t>
      </w:r>
      <w:r w:rsidR="00EE4432">
        <w:rPr>
          <w:rFonts w:ascii="Times New Roman" w:hAnsi="Times New Roman" w:cs="Times New Roman"/>
        </w:rPr>
        <w:tab/>
      </w:r>
      <w:r>
        <w:rPr>
          <w:rFonts w:ascii="Times New Roman" w:hAnsi="Times New Roman" w:cs="Times New Roman"/>
        </w:rPr>
        <w:t>$ 11,059</w:t>
      </w:r>
    </w:p>
    <w:p w:rsidR="004A3829" w:rsidRDefault="004A3829" w:rsidP="004A3829">
      <w:pPr>
        <w:spacing w:after="0" w:line="240" w:lineRule="auto"/>
        <w:ind w:left="1440"/>
        <w:rPr>
          <w:rFonts w:ascii="Times New Roman" w:hAnsi="Times New Roman" w:cs="Times New Roman"/>
        </w:rPr>
      </w:pPr>
    </w:p>
    <w:p w:rsidR="00D5564F" w:rsidRPr="004A3829" w:rsidRDefault="004A3829" w:rsidP="004A3829">
      <w:pPr>
        <w:spacing w:after="0" w:line="240" w:lineRule="auto"/>
        <w:ind w:left="1440"/>
        <w:rPr>
          <w:rFonts w:ascii="Times New Roman" w:hAnsi="Times New Roman" w:cs="Times New Roman"/>
        </w:rPr>
      </w:pPr>
      <w:r>
        <w:rPr>
          <w:rFonts w:ascii="Times New Roman" w:hAnsi="Times New Roman" w:cs="Times New Roman"/>
        </w:rPr>
        <w:t>*Includes $34,232 contribution to Operations Contingency Fund.  The Operations Contingency Fund should be funded at $100,000 and is at approximately $</w:t>
      </w:r>
      <w:r w:rsidR="006E78E2">
        <w:rPr>
          <w:rFonts w:ascii="Times New Roman" w:hAnsi="Times New Roman" w:cs="Times New Roman"/>
        </w:rPr>
        <w:t xml:space="preserve">79,000. It was approved to move the $11,059 to the Operating Contingency Fund.  </w:t>
      </w:r>
      <w:r w:rsidR="00EE4432">
        <w:rPr>
          <w:rFonts w:ascii="Times New Roman" w:hAnsi="Times New Roman" w:cs="Times New Roman"/>
        </w:rPr>
        <w:t>(M/S/P 5</w:t>
      </w:r>
      <w:r w:rsidR="00D5564F" w:rsidRPr="004A3829">
        <w:rPr>
          <w:rFonts w:ascii="Times New Roman" w:hAnsi="Times New Roman" w:cs="Times New Roman"/>
        </w:rPr>
        <w:t>:0)</w:t>
      </w:r>
      <w:r w:rsidR="00D5564F" w:rsidRPr="004A3829">
        <w:rPr>
          <w:rFonts w:ascii="Times New Roman" w:hAnsi="Times New Roman" w:cs="Times New Roman"/>
        </w:rPr>
        <w:tab/>
      </w:r>
    </w:p>
    <w:p w:rsidR="00D5564F" w:rsidRDefault="00D5564F" w:rsidP="00D5564F">
      <w:pPr>
        <w:pStyle w:val="ListParagraph"/>
        <w:spacing w:after="0" w:line="240" w:lineRule="auto"/>
        <w:ind w:left="1080"/>
        <w:rPr>
          <w:rFonts w:ascii="Times New Roman" w:hAnsi="Times New Roman" w:cs="Times New Roman"/>
        </w:rPr>
      </w:pPr>
    </w:p>
    <w:p w:rsidR="00804C0C" w:rsidRPr="00524D91" w:rsidRDefault="00804C0C" w:rsidP="00D5564F">
      <w:pPr>
        <w:pStyle w:val="ListParagraph"/>
        <w:spacing w:after="0" w:line="240" w:lineRule="auto"/>
        <w:ind w:left="1080"/>
        <w:rPr>
          <w:rFonts w:ascii="Times New Roman" w:hAnsi="Times New Roman" w:cs="Times New Roman"/>
        </w:rPr>
      </w:pPr>
    </w:p>
    <w:p w:rsidR="00D5564F" w:rsidRPr="00C61433" w:rsidRDefault="00D5564F" w:rsidP="00D5564F">
      <w:pPr>
        <w:numPr>
          <w:ilvl w:val="0"/>
          <w:numId w:val="4"/>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lastRenderedPageBreak/>
        <w:t>Firewise</w:t>
      </w:r>
      <w:r w:rsidR="00D20B38">
        <w:rPr>
          <w:rFonts w:ascii="Times New Roman" w:eastAsia="Times New Roman" w:hAnsi="Times New Roman" w:cs="Times New Roman"/>
          <w:b/>
        </w:rPr>
        <w:t xml:space="preserve"> 2018</w:t>
      </w:r>
      <w:r w:rsidRPr="00524D91">
        <w:rPr>
          <w:rFonts w:ascii="Times New Roman" w:eastAsia="Times New Roman" w:hAnsi="Times New Roman" w:cs="Times New Roman"/>
          <w:b/>
        </w:rPr>
        <w:t xml:space="preserve"> Update: </w:t>
      </w:r>
      <w:r>
        <w:rPr>
          <w:rFonts w:ascii="Times New Roman" w:eastAsia="Times New Roman" w:hAnsi="Times New Roman" w:cs="Times New Roman"/>
        </w:rPr>
        <w:t>W</w:t>
      </w:r>
      <w:r w:rsidR="00EE4432">
        <w:rPr>
          <w:rFonts w:ascii="Times New Roman" w:eastAsia="Times New Roman" w:hAnsi="Times New Roman" w:cs="Times New Roman"/>
        </w:rPr>
        <w:t xml:space="preserve">ACC has received the 2017 Renewal Certificate and is considered in “Good Standing” for 2018.  </w:t>
      </w:r>
      <w:r>
        <w:rPr>
          <w:rFonts w:ascii="Times New Roman" w:eastAsia="Times New Roman" w:hAnsi="Times New Roman" w:cs="Times New Roman"/>
        </w:rPr>
        <w:t xml:space="preserve"> </w:t>
      </w:r>
      <w:r w:rsidR="00EE4432">
        <w:rPr>
          <w:rFonts w:ascii="Times New Roman" w:eastAsia="Times New Roman" w:hAnsi="Times New Roman" w:cs="Times New Roman"/>
        </w:rPr>
        <w:t xml:space="preserve">A Firewise volunteer coordinator is needed.  The coordinator would organize a firewise project that has expenditures to meet the threshold required by the state.  In the past an education day was offered to members.  </w:t>
      </w:r>
      <w:r w:rsidR="00007F9E">
        <w:rPr>
          <w:rFonts w:ascii="Times New Roman" w:eastAsia="Times New Roman" w:hAnsi="Times New Roman" w:cs="Times New Roman"/>
        </w:rPr>
        <w:t>If you are interested please contact the office as your earliest convenience.</w:t>
      </w:r>
    </w:p>
    <w:p w:rsidR="00D5564F" w:rsidRPr="00524D91" w:rsidRDefault="00D5564F" w:rsidP="00D5564F">
      <w:pPr>
        <w:spacing w:after="0" w:line="240" w:lineRule="auto"/>
        <w:ind w:left="1080"/>
        <w:rPr>
          <w:rFonts w:ascii="Times New Roman" w:eastAsia="Times New Roman" w:hAnsi="Times New Roman" w:cs="Times New Roman"/>
        </w:rPr>
      </w:pPr>
      <w:r w:rsidRPr="00524D91">
        <w:rPr>
          <w:rFonts w:ascii="Times New Roman" w:eastAsia="Times New Roman" w:hAnsi="Times New Roman" w:cs="Times New Roman"/>
        </w:rPr>
        <w:t xml:space="preserve">  </w:t>
      </w:r>
    </w:p>
    <w:p w:rsidR="00D5564F" w:rsidRPr="00445F0A" w:rsidRDefault="00D5564F" w:rsidP="00D5564F">
      <w:pPr>
        <w:pStyle w:val="ListParagraph"/>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Old Business</w:t>
      </w:r>
    </w:p>
    <w:p w:rsidR="00445F0A" w:rsidRPr="00445F0A" w:rsidRDefault="00445F0A" w:rsidP="00445F0A">
      <w:pPr>
        <w:spacing w:after="0" w:line="240" w:lineRule="auto"/>
        <w:rPr>
          <w:rFonts w:ascii="Times New Roman" w:eastAsia="Times New Roman" w:hAnsi="Times New Roman" w:cs="Times New Roman"/>
        </w:rPr>
      </w:pPr>
    </w:p>
    <w:p w:rsidR="00D5564F" w:rsidRDefault="00D20B38" w:rsidP="00D5564F">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Tennis Court Restrooms update – </w:t>
      </w:r>
      <w:r w:rsidR="00007F9E">
        <w:rPr>
          <w:rFonts w:ascii="Times New Roman" w:eastAsia="Times New Roman" w:hAnsi="Times New Roman" w:cs="Times New Roman"/>
        </w:rPr>
        <w:t xml:space="preserve">The </w:t>
      </w:r>
      <w:r w:rsidR="00EE4432">
        <w:rPr>
          <w:rFonts w:ascii="Times New Roman" w:eastAsia="Times New Roman" w:hAnsi="Times New Roman" w:cs="Times New Roman"/>
        </w:rPr>
        <w:t xml:space="preserve">prep work and painting is complete.  </w:t>
      </w:r>
      <w:r w:rsidR="00007F9E">
        <w:rPr>
          <w:rFonts w:ascii="Times New Roman" w:eastAsia="Times New Roman" w:hAnsi="Times New Roman" w:cs="Times New Roman"/>
        </w:rPr>
        <w:t>Gallegos Construction</w:t>
      </w:r>
      <w:r w:rsidR="00EE4432">
        <w:rPr>
          <w:rFonts w:ascii="Times New Roman" w:eastAsia="Times New Roman" w:hAnsi="Times New Roman" w:cs="Times New Roman"/>
        </w:rPr>
        <w:t xml:space="preserve"> will be working on the project as weather permits.</w:t>
      </w:r>
    </w:p>
    <w:p w:rsidR="00571C50" w:rsidRDefault="00D20B38" w:rsidP="00571C50">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Maintenance Restroom</w:t>
      </w:r>
      <w:r w:rsidR="00571C50">
        <w:rPr>
          <w:rFonts w:ascii="Times New Roman" w:eastAsia="Times New Roman" w:hAnsi="Times New Roman" w:cs="Times New Roman"/>
          <w:b/>
        </w:rPr>
        <w:t>s update</w:t>
      </w:r>
      <w:r w:rsidR="00EE4432">
        <w:rPr>
          <w:rFonts w:ascii="Times New Roman" w:eastAsia="Times New Roman" w:hAnsi="Times New Roman" w:cs="Times New Roman"/>
          <w:b/>
        </w:rPr>
        <w:t xml:space="preserve"> – </w:t>
      </w:r>
      <w:r w:rsidR="00EE4432" w:rsidRPr="00EE4432">
        <w:rPr>
          <w:rFonts w:ascii="Times New Roman" w:eastAsia="Times New Roman" w:hAnsi="Times New Roman" w:cs="Times New Roman"/>
        </w:rPr>
        <w:t xml:space="preserve">Gallegos Construction and </w:t>
      </w:r>
      <w:r w:rsidR="00EE4432">
        <w:rPr>
          <w:rFonts w:ascii="Times New Roman" w:eastAsia="Times New Roman" w:hAnsi="Times New Roman" w:cs="Times New Roman"/>
        </w:rPr>
        <w:t xml:space="preserve">Treasurer </w:t>
      </w:r>
      <w:r w:rsidR="00EE4432" w:rsidRPr="00EE4432">
        <w:rPr>
          <w:rFonts w:ascii="Times New Roman" w:eastAsia="Times New Roman" w:hAnsi="Times New Roman" w:cs="Times New Roman"/>
        </w:rPr>
        <w:t xml:space="preserve">Van </w:t>
      </w:r>
      <w:r w:rsidR="00007F9E">
        <w:rPr>
          <w:rFonts w:ascii="Times New Roman" w:eastAsia="Times New Roman" w:hAnsi="Times New Roman" w:cs="Times New Roman"/>
        </w:rPr>
        <w:t xml:space="preserve">Alen have been working together to ensure that these restrooms will soon be </w:t>
      </w:r>
      <w:r w:rsidR="00EE4432" w:rsidRPr="00EE4432">
        <w:rPr>
          <w:rFonts w:ascii="Times New Roman" w:eastAsia="Times New Roman" w:hAnsi="Times New Roman" w:cs="Times New Roman"/>
        </w:rPr>
        <w:t xml:space="preserve">ADA compliant.  Work to be completed as weather permits.  </w:t>
      </w:r>
    </w:p>
    <w:p w:rsidR="00571C50" w:rsidRDefault="00571C50" w:rsidP="00571C50">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Pavers in the Rec Room update –</w:t>
      </w:r>
      <w:r w:rsidRPr="00EE4432">
        <w:rPr>
          <w:rFonts w:ascii="Times New Roman" w:eastAsia="Times New Roman" w:hAnsi="Times New Roman" w:cs="Times New Roman"/>
        </w:rPr>
        <w:t xml:space="preserve"> </w:t>
      </w:r>
      <w:r w:rsidR="00EE4432" w:rsidRPr="00EE4432">
        <w:rPr>
          <w:rFonts w:ascii="Times New Roman" w:eastAsia="Times New Roman" w:hAnsi="Times New Roman" w:cs="Times New Roman"/>
        </w:rPr>
        <w:t>Lopez Construction will complete this project as soon as weather permits.</w:t>
      </w:r>
    </w:p>
    <w:p w:rsidR="00571C50" w:rsidRDefault="00571C50" w:rsidP="00571C50">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Fans in the Dining Room update – </w:t>
      </w:r>
      <w:r w:rsidR="00EE4432" w:rsidRPr="00EE4432">
        <w:rPr>
          <w:rFonts w:ascii="Times New Roman" w:eastAsia="Times New Roman" w:hAnsi="Times New Roman" w:cs="Times New Roman"/>
        </w:rPr>
        <w:t xml:space="preserve">Van Alen has been working </w:t>
      </w:r>
      <w:r w:rsidR="00007F9E">
        <w:rPr>
          <w:rFonts w:ascii="Times New Roman" w:eastAsia="Times New Roman" w:hAnsi="Times New Roman" w:cs="Times New Roman"/>
        </w:rPr>
        <w:t>with Branch Electric install four fans in the Clubhouse.  The p</w:t>
      </w:r>
      <w:r w:rsidR="00EE4432" w:rsidRPr="00EE4432">
        <w:rPr>
          <w:rFonts w:ascii="Times New Roman" w:eastAsia="Times New Roman" w:hAnsi="Times New Roman" w:cs="Times New Roman"/>
        </w:rPr>
        <w:t xml:space="preserve">roject </w:t>
      </w:r>
      <w:r w:rsidR="00007F9E">
        <w:rPr>
          <w:rFonts w:ascii="Times New Roman" w:eastAsia="Times New Roman" w:hAnsi="Times New Roman" w:cs="Times New Roman"/>
        </w:rPr>
        <w:t xml:space="preserve">is </w:t>
      </w:r>
      <w:r w:rsidR="00EE4432" w:rsidRPr="00EE4432">
        <w:rPr>
          <w:rFonts w:ascii="Times New Roman" w:eastAsia="Times New Roman" w:hAnsi="Times New Roman" w:cs="Times New Roman"/>
        </w:rPr>
        <w:t>to be completed by the end of April 2018.</w:t>
      </w:r>
    </w:p>
    <w:p w:rsidR="00D5564F" w:rsidRPr="00571C50" w:rsidRDefault="00571C50" w:rsidP="00D5564F">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Staining and painting update </w:t>
      </w:r>
      <w:r w:rsidR="006E78E2">
        <w:rPr>
          <w:rFonts w:ascii="Times New Roman" w:eastAsia="Times New Roman" w:hAnsi="Times New Roman" w:cs="Times New Roman"/>
          <w:b/>
        </w:rPr>
        <w:t xml:space="preserve">– </w:t>
      </w:r>
      <w:r w:rsidR="006E78E2">
        <w:rPr>
          <w:rFonts w:ascii="Times New Roman" w:eastAsia="Times New Roman" w:hAnsi="Times New Roman" w:cs="Times New Roman"/>
        </w:rPr>
        <w:t>Gallegos Construction</w:t>
      </w:r>
      <w:r w:rsidR="00007F9E">
        <w:rPr>
          <w:rFonts w:ascii="Times New Roman" w:eastAsia="Times New Roman" w:hAnsi="Times New Roman" w:cs="Times New Roman"/>
        </w:rPr>
        <w:t xml:space="preserve"> will stain and paint the WACC office, the 3 mailbox structures and the 3 kiosks</w:t>
      </w:r>
      <w:r w:rsidR="006E78E2">
        <w:rPr>
          <w:rFonts w:ascii="Times New Roman" w:eastAsia="Times New Roman" w:hAnsi="Times New Roman" w:cs="Times New Roman"/>
        </w:rPr>
        <w:t xml:space="preserve"> as soon as weather permits.</w:t>
      </w:r>
    </w:p>
    <w:p w:rsidR="00D5564F" w:rsidRPr="00C31F28" w:rsidRDefault="00D5564F" w:rsidP="00D5564F">
      <w:pPr>
        <w:spacing w:after="0" w:line="240" w:lineRule="auto"/>
        <w:rPr>
          <w:rFonts w:ascii="Times New Roman" w:eastAsia="Times New Roman" w:hAnsi="Times New Roman" w:cs="Times New Roman"/>
          <w:b/>
        </w:rPr>
      </w:pPr>
    </w:p>
    <w:p w:rsidR="00445F0A" w:rsidRDefault="00D5564F" w:rsidP="00445F0A">
      <w:pPr>
        <w:pStyle w:val="ListParagraph"/>
        <w:numPr>
          <w:ilvl w:val="0"/>
          <w:numId w:val="1"/>
        </w:numPr>
        <w:spacing w:after="0" w:line="240" w:lineRule="auto"/>
        <w:rPr>
          <w:rFonts w:ascii="Times New Roman" w:eastAsia="Times New Roman" w:hAnsi="Times New Roman" w:cs="Times New Roman"/>
          <w:b/>
        </w:rPr>
      </w:pPr>
      <w:r w:rsidRPr="00C31F28">
        <w:rPr>
          <w:rFonts w:ascii="Times New Roman" w:eastAsia="Times New Roman" w:hAnsi="Times New Roman" w:cs="Times New Roman"/>
          <w:b/>
        </w:rPr>
        <w:t>New Business</w:t>
      </w:r>
    </w:p>
    <w:p w:rsidR="00D5564F" w:rsidRPr="00445F0A" w:rsidRDefault="00D5564F" w:rsidP="00445F0A">
      <w:pPr>
        <w:pStyle w:val="ListParagraph"/>
        <w:spacing w:after="0" w:line="240" w:lineRule="auto"/>
        <w:rPr>
          <w:rFonts w:ascii="Times New Roman" w:eastAsia="Times New Roman" w:hAnsi="Times New Roman" w:cs="Times New Roman"/>
          <w:b/>
        </w:rPr>
      </w:pPr>
      <w:r w:rsidRPr="00445F0A">
        <w:rPr>
          <w:rFonts w:ascii="Times New Roman" w:eastAsia="Times New Roman" w:hAnsi="Times New Roman" w:cs="Times New Roman"/>
          <w:b/>
        </w:rPr>
        <w:tab/>
      </w:r>
    </w:p>
    <w:p w:rsidR="00D5564F" w:rsidRDefault="00571C50" w:rsidP="00445F0A">
      <w:pPr>
        <w:pStyle w:val="ListParagraph"/>
        <w:numPr>
          <w:ilvl w:val="0"/>
          <w:numId w:val="3"/>
        </w:numPr>
        <w:spacing w:after="0" w:line="240" w:lineRule="auto"/>
        <w:ind w:left="1080"/>
        <w:rPr>
          <w:rFonts w:ascii="Times New Roman" w:eastAsia="Times New Roman" w:hAnsi="Times New Roman" w:cs="Times New Roman"/>
        </w:rPr>
      </w:pPr>
      <w:r>
        <w:rPr>
          <w:rFonts w:ascii="Times New Roman" w:eastAsia="Times New Roman" w:hAnsi="Times New Roman" w:cs="Times New Roman"/>
          <w:b/>
        </w:rPr>
        <w:t>1998 Ford Truck:</w:t>
      </w:r>
      <w:r w:rsidR="00D43FC5">
        <w:rPr>
          <w:rFonts w:ascii="Times New Roman" w:eastAsia="Times New Roman" w:hAnsi="Times New Roman" w:cs="Times New Roman"/>
        </w:rPr>
        <w:t xml:space="preserve">  </w:t>
      </w:r>
      <w:r w:rsidR="006E78E2">
        <w:rPr>
          <w:rFonts w:ascii="Times New Roman" w:eastAsia="Times New Roman" w:hAnsi="Times New Roman" w:cs="Times New Roman"/>
        </w:rPr>
        <w:t xml:space="preserve">It was approved to offer any interested </w:t>
      </w:r>
      <w:r w:rsidR="00007F9E">
        <w:rPr>
          <w:rFonts w:ascii="Times New Roman" w:eastAsia="Times New Roman" w:hAnsi="Times New Roman" w:cs="Times New Roman"/>
        </w:rPr>
        <w:t xml:space="preserve">current </w:t>
      </w:r>
      <w:r w:rsidR="006E78E2">
        <w:rPr>
          <w:rFonts w:ascii="Times New Roman" w:eastAsia="Times New Roman" w:hAnsi="Times New Roman" w:cs="Times New Roman"/>
        </w:rPr>
        <w:t xml:space="preserve">or returning employee the possibility of </w:t>
      </w:r>
      <w:r w:rsidR="00007F9E">
        <w:rPr>
          <w:rFonts w:ascii="Times New Roman" w:eastAsia="Times New Roman" w:hAnsi="Times New Roman" w:cs="Times New Roman"/>
        </w:rPr>
        <w:t>bidding on</w:t>
      </w:r>
      <w:r w:rsidR="006E78E2">
        <w:rPr>
          <w:rFonts w:ascii="Times New Roman" w:eastAsia="Times New Roman" w:hAnsi="Times New Roman" w:cs="Times New Roman"/>
        </w:rPr>
        <w:t xml:space="preserve"> the 1998 Ford truck</w:t>
      </w:r>
      <w:r w:rsidR="00007F9E">
        <w:rPr>
          <w:rFonts w:ascii="Times New Roman" w:eastAsia="Times New Roman" w:hAnsi="Times New Roman" w:cs="Times New Roman"/>
        </w:rPr>
        <w:t xml:space="preserve"> at $500 OBO</w:t>
      </w:r>
      <w:r w:rsidR="006E78E2">
        <w:rPr>
          <w:rFonts w:ascii="Times New Roman" w:eastAsia="Times New Roman" w:hAnsi="Times New Roman" w:cs="Times New Roman"/>
        </w:rPr>
        <w:t>.  All possible</w:t>
      </w:r>
      <w:r w:rsidR="00C30DBE">
        <w:rPr>
          <w:rFonts w:ascii="Times New Roman" w:eastAsia="Times New Roman" w:hAnsi="Times New Roman" w:cs="Times New Roman"/>
        </w:rPr>
        <w:t xml:space="preserve"> bidders will </w:t>
      </w:r>
      <w:r w:rsidR="006E78E2">
        <w:rPr>
          <w:rFonts w:ascii="Times New Roman" w:eastAsia="Times New Roman" w:hAnsi="Times New Roman" w:cs="Times New Roman"/>
        </w:rPr>
        <w:t>be made aware of the defects of the vehicle.  Vehic</w:t>
      </w:r>
      <w:r w:rsidR="00C30DBE">
        <w:rPr>
          <w:rFonts w:ascii="Times New Roman" w:eastAsia="Times New Roman" w:hAnsi="Times New Roman" w:cs="Times New Roman"/>
        </w:rPr>
        <w:t>le will be sold as non-operable and</w:t>
      </w:r>
      <w:r w:rsidR="006E78E2">
        <w:rPr>
          <w:rFonts w:ascii="Times New Roman" w:eastAsia="Times New Roman" w:hAnsi="Times New Roman" w:cs="Times New Roman"/>
        </w:rPr>
        <w:t xml:space="preserve"> </w:t>
      </w:r>
      <w:r w:rsidR="00C30DBE">
        <w:rPr>
          <w:rFonts w:ascii="Times New Roman" w:eastAsia="Times New Roman" w:hAnsi="Times New Roman" w:cs="Times New Roman"/>
        </w:rPr>
        <w:t>“</w:t>
      </w:r>
      <w:r w:rsidR="006E78E2">
        <w:rPr>
          <w:rFonts w:ascii="Times New Roman" w:eastAsia="Times New Roman" w:hAnsi="Times New Roman" w:cs="Times New Roman"/>
        </w:rPr>
        <w:t>as is</w:t>
      </w:r>
      <w:r w:rsidR="00C30DBE">
        <w:rPr>
          <w:rFonts w:ascii="Times New Roman" w:eastAsia="Times New Roman" w:hAnsi="Times New Roman" w:cs="Times New Roman"/>
        </w:rPr>
        <w:t>”</w:t>
      </w:r>
      <w:r w:rsidR="006E78E2">
        <w:rPr>
          <w:rFonts w:ascii="Times New Roman" w:eastAsia="Times New Roman" w:hAnsi="Times New Roman" w:cs="Times New Roman"/>
        </w:rPr>
        <w:t xml:space="preserve">.   </w:t>
      </w:r>
      <w:r w:rsidR="00007F9E">
        <w:rPr>
          <w:rFonts w:ascii="Times New Roman" w:eastAsia="Times New Roman" w:hAnsi="Times New Roman" w:cs="Times New Roman"/>
        </w:rPr>
        <w:t>Sealed bids are due to the office by April 16</w:t>
      </w:r>
      <w:r w:rsidR="00007F9E" w:rsidRPr="00007F9E">
        <w:rPr>
          <w:rFonts w:ascii="Times New Roman" w:eastAsia="Times New Roman" w:hAnsi="Times New Roman" w:cs="Times New Roman"/>
          <w:vertAlign w:val="superscript"/>
        </w:rPr>
        <w:t>th</w:t>
      </w:r>
      <w:r w:rsidR="00007F9E">
        <w:rPr>
          <w:rFonts w:ascii="Times New Roman" w:eastAsia="Times New Roman" w:hAnsi="Times New Roman" w:cs="Times New Roman"/>
        </w:rPr>
        <w:t xml:space="preserve"> at 2PM.  </w:t>
      </w:r>
      <w:r w:rsidR="006E78E2">
        <w:rPr>
          <w:rFonts w:ascii="Times New Roman" w:eastAsia="Times New Roman" w:hAnsi="Times New Roman" w:cs="Times New Roman"/>
        </w:rPr>
        <w:t>(M/S/P 3:2</w:t>
      </w:r>
      <w:r w:rsidR="00D5564F" w:rsidRPr="00C61433">
        <w:rPr>
          <w:rFonts w:ascii="Times New Roman" w:eastAsia="Times New Roman" w:hAnsi="Times New Roman" w:cs="Times New Roman"/>
        </w:rPr>
        <w:t>)</w:t>
      </w:r>
    </w:p>
    <w:p w:rsidR="00D5564F" w:rsidRPr="00524D91" w:rsidRDefault="00D5564F" w:rsidP="00D5564F">
      <w:pPr>
        <w:pStyle w:val="ListParagraph"/>
        <w:spacing w:after="0" w:line="240" w:lineRule="auto"/>
        <w:ind w:left="1800"/>
        <w:rPr>
          <w:rFonts w:ascii="Times New Roman" w:eastAsia="Times New Roman" w:hAnsi="Times New Roman" w:cs="Times New Roman"/>
        </w:rPr>
      </w:pPr>
    </w:p>
    <w:p w:rsidR="00D5564F" w:rsidRPr="00007F9E" w:rsidRDefault="00571C50" w:rsidP="00007F9E">
      <w:pPr>
        <w:numPr>
          <w:ilvl w:val="0"/>
          <w:numId w:val="3"/>
        </w:numPr>
        <w:spacing w:after="0" w:line="240" w:lineRule="auto"/>
        <w:ind w:left="1080"/>
        <w:mirrorIndents/>
        <w:rPr>
          <w:rFonts w:ascii="Times New Roman" w:eastAsia="Times New Roman" w:hAnsi="Times New Roman" w:cs="Times New Roman"/>
        </w:rPr>
      </w:pPr>
      <w:r>
        <w:rPr>
          <w:rFonts w:ascii="Times New Roman" w:eastAsia="Times New Roman" w:hAnsi="Times New Roman" w:cs="Times New Roman"/>
          <w:b/>
        </w:rPr>
        <w:t>Lettering on the 2018 Dodge truck:</w:t>
      </w:r>
      <w:r w:rsidR="00C30DBE">
        <w:rPr>
          <w:rFonts w:ascii="Times New Roman" w:eastAsia="Times New Roman" w:hAnsi="Times New Roman" w:cs="Times New Roman"/>
          <w:b/>
        </w:rPr>
        <w:t xml:space="preserve">  </w:t>
      </w:r>
      <w:r w:rsidR="0020162B">
        <w:rPr>
          <w:rFonts w:ascii="Times New Roman" w:eastAsia="Times New Roman" w:hAnsi="Times New Roman" w:cs="Times New Roman"/>
        </w:rPr>
        <w:t>A “Lake Almanor West” design in dark green</w:t>
      </w:r>
      <w:r w:rsidR="00C30DBE" w:rsidRPr="00C30DBE">
        <w:rPr>
          <w:rFonts w:ascii="Times New Roman" w:eastAsia="Times New Roman" w:hAnsi="Times New Roman" w:cs="Times New Roman"/>
        </w:rPr>
        <w:t xml:space="preserve"> was approved </w:t>
      </w:r>
      <w:r w:rsidR="0020162B">
        <w:rPr>
          <w:rFonts w:ascii="Times New Roman" w:eastAsia="Times New Roman" w:hAnsi="Times New Roman" w:cs="Times New Roman"/>
        </w:rPr>
        <w:t>for</w:t>
      </w:r>
      <w:r w:rsidR="00C30DBE" w:rsidRPr="00C30DBE">
        <w:rPr>
          <w:rFonts w:ascii="Times New Roman" w:eastAsia="Times New Roman" w:hAnsi="Times New Roman" w:cs="Times New Roman"/>
        </w:rPr>
        <w:t xml:space="preserve"> </w:t>
      </w:r>
      <w:r w:rsidR="00C30DBE">
        <w:rPr>
          <w:rFonts w:ascii="Times New Roman" w:eastAsia="Times New Roman" w:hAnsi="Times New Roman" w:cs="Times New Roman"/>
        </w:rPr>
        <w:t>signs</w:t>
      </w:r>
      <w:r w:rsidR="00C30DBE" w:rsidRPr="00C30DBE">
        <w:rPr>
          <w:rFonts w:ascii="Times New Roman" w:eastAsia="Times New Roman" w:hAnsi="Times New Roman" w:cs="Times New Roman"/>
        </w:rPr>
        <w:t xml:space="preserve"> on the new truck on both side door panels and on the tailgat</w:t>
      </w:r>
      <w:r w:rsidR="0020162B">
        <w:rPr>
          <w:rFonts w:ascii="Times New Roman" w:eastAsia="Times New Roman" w:hAnsi="Times New Roman" w:cs="Times New Roman"/>
        </w:rPr>
        <w:t>e</w:t>
      </w:r>
      <w:r w:rsidR="00C30DBE" w:rsidRPr="00C30DBE">
        <w:rPr>
          <w:rFonts w:ascii="Times New Roman" w:eastAsia="Times New Roman" w:hAnsi="Times New Roman" w:cs="Times New Roman"/>
        </w:rPr>
        <w:t>.</w:t>
      </w:r>
      <w:r w:rsidR="00C30DBE">
        <w:rPr>
          <w:rFonts w:ascii="Times New Roman" w:eastAsia="Times New Roman" w:hAnsi="Times New Roman" w:cs="Times New Roman"/>
        </w:rPr>
        <w:t xml:space="preserve"> </w:t>
      </w:r>
      <w:r w:rsidR="00C30DBE" w:rsidRPr="00007F9E">
        <w:rPr>
          <w:rFonts w:ascii="Times New Roman" w:eastAsia="Times New Roman" w:hAnsi="Times New Roman" w:cs="Times New Roman"/>
        </w:rPr>
        <w:t>(M/S/P 5:0)</w:t>
      </w:r>
    </w:p>
    <w:p w:rsidR="00D5564F" w:rsidRPr="00524D91" w:rsidRDefault="00D5564F" w:rsidP="00D5564F">
      <w:pPr>
        <w:spacing w:after="0" w:line="240" w:lineRule="auto"/>
        <w:rPr>
          <w:rFonts w:ascii="Times New Roman" w:eastAsia="Times New Roman" w:hAnsi="Times New Roman" w:cs="Times New Roman"/>
        </w:rPr>
      </w:pPr>
    </w:p>
    <w:p w:rsidR="00D5564F" w:rsidRPr="00212320" w:rsidRDefault="00571C50" w:rsidP="00445F0A">
      <w:pPr>
        <w:numPr>
          <w:ilvl w:val="0"/>
          <w:numId w:val="3"/>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Architectural Committee Volunteer – Lou Mullikan:</w:t>
      </w:r>
      <w:r w:rsidR="00C30DBE">
        <w:rPr>
          <w:rFonts w:ascii="Times New Roman" w:eastAsia="Times New Roman" w:hAnsi="Times New Roman" w:cs="Times New Roman"/>
          <w:b/>
        </w:rPr>
        <w:t xml:space="preserve">  </w:t>
      </w:r>
      <w:r w:rsidR="00C30DBE" w:rsidRPr="00C30DBE">
        <w:rPr>
          <w:rFonts w:ascii="Times New Roman" w:eastAsia="Times New Roman" w:hAnsi="Times New Roman" w:cs="Times New Roman"/>
        </w:rPr>
        <w:t>Member Lou Mullikan of 111 Marion Trail was approved as the new Architectural Committee volunteer.  (M/S/P 5:0)</w:t>
      </w:r>
    </w:p>
    <w:p w:rsidR="00D5564F" w:rsidRDefault="00D5564F" w:rsidP="00D5564F">
      <w:pPr>
        <w:spacing w:after="0" w:line="240" w:lineRule="auto"/>
        <w:rPr>
          <w:rFonts w:ascii="Times New Roman" w:eastAsia="Times New Roman" w:hAnsi="Times New Roman" w:cs="Times New Roman"/>
          <w:b/>
        </w:rPr>
      </w:pPr>
    </w:p>
    <w:p w:rsidR="00D5564F" w:rsidRDefault="00571C50" w:rsidP="00445F0A">
      <w:pPr>
        <w:pStyle w:val="ListParagraph"/>
        <w:numPr>
          <w:ilvl w:val="0"/>
          <w:numId w:val="3"/>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WACC Employee Handbook 2018:</w:t>
      </w:r>
      <w:r w:rsidR="00D5564F">
        <w:rPr>
          <w:rFonts w:ascii="Times New Roman" w:eastAsia="Times New Roman" w:hAnsi="Times New Roman" w:cs="Times New Roman"/>
        </w:rPr>
        <w:t xml:space="preserve"> </w:t>
      </w:r>
      <w:r w:rsidR="00D5564F" w:rsidRPr="00212320">
        <w:rPr>
          <w:rFonts w:ascii="Times New Roman" w:eastAsia="Times New Roman" w:hAnsi="Times New Roman" w:cs="Times New Roman"/>
        </w:rPr>
        <w:t xml:space="preserve"> </w:t>
      </w:r>
      <w:r w:rsidR="00007F9E">
        <w:rPr>
          <w:rFonts w:ascii="Times New Roman" w:eastAsia="Times New Roman" w:hAnsi="Times New Roman" w:cs="Times New Roman"/>
        </w:rPr>
        <w:t xml:space="preserve">New laws went into place the first of the year and the employee handbook was updated by HR at Hignell.  </w:t>
      </w:r>
      <w:r w:rsidR="0020162B">
        <w:rPr>
          <w:rFonts w:ascii="Times New Roman" w:eastAsia="Times New Roman" w:hAnsi="Times New Roman" w:cs="Times New Roman"/>
        </w:rPr>
        <w:t>The newly updated 2018 WACC Employee Handbook was approved for use.   (M/S/P 5</w:t>
      </w:r>
      <w:r w:rsidR="00D5564F" w:rsidRPr="00212320">
        <w:rPr>
          <w:rFonts w:ascii="Times New Roman" w:eastAsia="Times New Roman" w:hAnsi="Times New Roman" w:cs="Times New Roman"/>
        </w:rPr>
        <w:t>:0)</w:t>
      </w:r>
    </w:p>
    <w:p w:rsidR="00D5564F" w:rsidRPr="00212320" w:rsidRDefault="00D5564F" w:rsidP="00D5564F">
      <w:pPr>
        <w:spacing w:after="0" w:line="240" w:lineRule="auto"/>
        <w:rPr>
          <w:rFonts w:ascii="Times New Roman" w:eastAsia="Times New Roman" w:hAnsi="Times New Roman" w:cs="Times New Roman"/>
          <w:b/>
        </w:rPr>
      </w:pPr>
      <w:r w:rsidRPr="00212320">
        <w:rPr>
          <w:rFonts w:ascii="Times New Roman" w:eastAsia="Times New Roman" w:hAnsi="Times New Roman" w:cs="Times New Roman"/>
          <w:b/>
        </w:rPr>
        <w:t xml:space="preserve"> </w:t>
      </w:r>
    </w:p>
    <w:p w:rsidR="00D5564F" w:rsidRDefault="00571C50" w:rsidP="00445F0A">
      <w:pPr>
        <w:pStyle w:val="ListParagraph"/>
        <w:numPr>
          <w:ilvl w:val="0"/>
          <w:numId w:val="3"/>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2018 Golfing Fees:</w:t>
      </w:r>
      <w:r w:rsidR="0020162B">
        <w:rPr>
          <w:rFonts w:ascii="Times New Roman" w:eastAsia="Times New Roman" w:hAnsi="Times New Roman" w:cs="Times New Roman"/>
          <w:b/>
        </w:rPr>
        <w:t xml:space="preserve">  </w:t>
      </w:r>
      <w:r w:rsidR="0020162B">
        <w:rPr>
          <w:rFonts w:ascii="Times New Roman" w:eastAsia="Times New Roman" w:hAnsi="Times New Roman" w:cs="Times New Roman"/>
        </w:rPr>
        <w:t>2018 Golfing Fees will stay the same except for the 10 Play Card. It will be $300 for owners, $330 for Renters and Guests, and $360 for Public play.  WACC will also offer a new “Monthly” golfing rate to members, public, renters and guests.  The rates will be $200 for May, $250 for June, $350 for July, $325 for August, $200 for September and $150 for October.  (M/S/P 5</w:t>
      </w:r>
      <w:r w:rsidR="0020162B" w:rsidRPr="00212320">
        <w:rPr>
          <w:rFonts w:ascii="Times New Roman" w:eastAsia="Times New Roman" w:hAnsi="Times New Roman" w:cs="Times New Roman"/>
        </w:rPr>
        <w:t>:0)</w:t>
      </w:r>
    </w:p>
    <w:p w:rsidR="00D5564F" w:rsidRPr="00212320" w:rsidRDefault="00D5564F" w:rsidP="00D5564F">
      <w:pPr>
        <w:spacing w:after="0" w:line="240" w:lineRule="auto"/>
        <w:rPr>
          <w:rFonts w:ascii="Times New Roman" w:eastAsia="Times New Roman" w:hAnsi="Times New Roman" w:cs="Times New Roman"/>
          <w:b/>
        </w:rPr>
      </w:pPr>
    </w:p>
    <w:p w:rsidR="004E0056" w:rsidRPr="004E0056" w:rsidRDefault="00571C50" w:rsidP="00D5564F">
      <w:pPr>
        <w:pStyle w:val="ListParagraph"/>
        <w:numPr>
          <w:ilvl w:val="0"/>
          <w:numId w:val="3"/>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Almanor West Grill Flooring/Carpet decision:</w:t>
      </w:r>
      <w:r w:rsidR="0020162B">
        <w:rPr>
          <w:rFonts w:ascii="Times New Roman" w:eastAsia="Times New Roman" w:hAnsi="Times New Roman" w:cs="Times New Roman"/>
          <w:b/>
        </w:rPr>
        <w:t xml:space="preserve">  </w:t>
      </w:r>
      <w:r w:rsidR="009E0549">
        <w:rPr>
          <w:rFonts w:ascii="Times New Roman" w:eastAsia="Times New Roman" w:hAnsi="Times New Roman" w:cs="Times New Roman"/>
        </w:rPr>
        <w:t>Barbara will continue to work on this project and get more samples and bids.</w:t>
      </w:r>
    </w:p>
    <w:p w:rsidR="004E0056" w:rsidRPr="00212320" w:rsidRDefault="004E0056" w:rsidP="00D5564F">
      <w:pPr>
        <w:spacing w:after="0" w:line="240" w:lineRule="auto"/>
        <w:rPr>
          <w:rFonts w:ascii="Times New Roman" w:eastAsia="Times New Roman" w:hAnsi="Times New Roman" w:cs="Times New Roman"/>
          <w:b/>
        </w:rPr>
      </w:pPr>
    </w:p>
    <w:p w:rsidR="00D5564F" w:rsidRDefault="00571C50" w:rsidP="00445F0A">
      <w:pPr>
        <w:pStyle w:val="ListParagraph"/>
        <w:numPr>
          <w:ilvl w:val="0"/>
          <w:numId w:val="3"/>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Replacement Swim Floats:</w:t>
      </w:r>
      <w:r w:rsidR="009E0549">
        <w:rPr>
          <w:rFonts w:ascii="Times New Roman" w:eastAsia="Times New Roman" w:hAnsi="Times New Roman" w:cs="Times New Roman"/>
          <w:b/>
        </w:rPr>
        <w:t xml:space="preserve">  </w:t>
      </w:r>
      <w:r w:rsidR="00015E2B" w:rsidRPr="00015E2B">
        <w:rPr>
          <w:rFonts w:ascii="Times New Roman" w:eastAsia="Times New Roman" w:hAnsi="Times New Roman" w:cs="Times New Roman"/>
        </w:rPr>
        <w:t>It was approved to purchase</w:t>
      </w:r>
      <w:r w:rsidR="00015E2B">
        <w:rPr>
          <w:rFonts w:ascii="Times New Roman" w:eastAsia="Times New Roman" w:hAnsi="Times New Roman" w:cs="Times New Roman"/>
          <w:b/>
        </w:rPr>
        <w:t xml:space="preserve"> </w:t>
      </w:r>
      <w:r w:rsidR="00015E2B">
        <w:rPr>
          <w:rFonts w:ascii="Times New Roman" w:eastAsia="Times New Roman" w:hAnsi="Times New Roman" w:cs="Times New Roman"/>
        </w:rPr>
        <w:t>y</w:t>
      </w:r>
      <w:r w:rsidR="00015E2B" w:rsidRPr="00015E2B">
        <w:rPr>
          <w:rFonts w:ascii="Times New Roman" w:eastAsia="Times New Roman" w:hAnsi="Times New Roman" w:cs="Times New Roman"/>
        </w:rPr>
        <w:t>ellow and white 5”x9” floats,</w:t>
      </w:r>
      <w:r w:rsidR="00015E2B">
        <w:rPr>
          <w:rFonts w:ascii="Times New Roman" w:eastAsia="Times New Roman" w:hAnsi="Times New Roman" w:cs="Times New Roman"/>
        </w:rPr>
        <w:t xml:space="preserve"> </w:t>
      </w:r>
      <w:r w:rsidR="008D08A5">
        <w:rPr>
          <w:rFonts w:ascii="Times New Roman" w:eastAsia="Times New Roman" w:hAnsi="Times New Roman" w:cs="Times New Roman"/>
        </w:rPr>
        <w:t xml:space="preserve">2 sombrero buoys for the corners </w:t>
      </w:r>
      <w:r w:rsidR="00015E2B">
        <w:rPr>
          <w:rFonts w:ascii="Times New Roman" w:eastAsia="Times New Roman" w:hAnsi="Times New Roman" w:cs="Times New Roman"/>
        </w:rPr>
        <w:t>and 1,000’</w:t>
      </w:r>
      <w:r w:rsidR="008D08A5">
        <w:rPr>
          <w:rFonts w:ascii="Times New Roman" w:eastAsia="Times New Roman" w:hAnsi="Times New Roman" w:cs="Times New Roman"/>
        </w:rPr>
        <w:t xml:space="preserve"> </w:t>
      </w:r>
      <w:r w:rsidR="00015E2B" w:rsidRPr="00015E2B">
        <w:rPr>
          <w:rFonts w:ascii="Times New Roman" w:eastAsia="Times New Roman" w:hAnsi="Times New Roman" w:cs="Times New Roman"/>
        </w:rPr>
        <w:t>yellow ¾” rope</w:t>
      </w:r>
      <w:r w:rsidR="00015E2B">
        <w:rPr>
          <w:rFonts w:ascii="Times New Roman" w:eastAsia="Times New Roman" w:hAnsi="Times New Roman" w:cs="Times New Roman"/>
        </w:rPr>
        <w:t>. 3</w:t>
      </w:r>
      <w:r w:rsidR="008D08A5">
        <w:rPr>
          <w:rFonts w:ascii="Times New Roman" w:eastAsia="Times New Roman" w:hAnsi="Times New Roman" w:cs="Times New Roman"/>
        </w:rPr>
        <w:t>64 floats will be needed</w:t>
      </w:r>
      <w:r w:rsidR="00015E2B">
        <w:rPr>
          <w:rFonts w:ascii="Times New Roman" w:eastAsia="Times New Roman" w:hAnsi="Times New Roman" w:cs="Times New Roman"/>
        </w:rPr>
        <w:t xml:space="preserve"> and placed very 24”</w:t>
      </w:r>
      <w:r w:rsidR="008D08A5">
        <w:rPr>
          <w:rFonts w:ascii="Times New Roman" w:eastAsia="Times New Roman" w:hAnsi="Times New Roman" w:cs="Times New Roman"/>
        </w:rPr>
        <w:t xml:space="preserve"> on the rope</w:t>
      </w:r>
      <w:r w:rsidR="00015E2B">
        <w:rPr>
          <w:rFonts w:ascii="Times New Roman" w:eastAsia="Times New Roman" w:hAnsi="Times New Roman" w:cs="Times New Roman"/>
        </w:rPr>
        <w:t>.  Sonja will check with LACC as they have recentl</w:t>
      </w:r>
      <w:r w:rsidR="008D08A5">
        <w:rPr>
          <w:rFonts w:ascii="Times New Roman" w:eastAsia="Times New Roman" w:hAnsi="Times New Roman" w:cs="Times New Roman"/>
        </w:rPr>
        <w:t>y purchased new floats as well.</w:t>
      </w:r>
      <w:r w:rsidR="00015E2B">
        <w:rPr>
          <w:rFonts w:ascii="Times New Roman" w:eastAsia="Times New Roman" w:hAnsi="Times New Roman" w:cs="Times New Roman"/>
        </w:rPr>
        <w:t xml:space="preserve"> (M/S/P 5:0)</w:t>
      </w:r>
    </w:p>
    <w:p w:rsidR="00D5564F" w:rsidRPr="00212320" w:rsidRDefault="00D5564F" w:rsidP="00D5564F">
      <w:pPr>
        <w:spacing w:after="0" w:line="240" w:lineRule="auto"/>
        <w:rPr>
          <w:rFonts w:ascii="Times New Roman" w:eastAsia="Times New Roman" w:hAnsi="Times New Roman" w:cs="Times New Roman"/>
          <w:b/>
        </w:rPr>
      </w:pPr>
    </w:p>
    <w:p w:rsidR="00D5564F" w:rsidRPr="00571C50" w:rsidRDefault="00571C50" w:rsidP="00445F0A">
      <w:pPr>
        <w:pStyle w:val="ListParagraph"/>
        <w:numPr>
          <w:ilvl w:val="0"/>
          <w:numId w:val="3"/>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lastRenderedPageBreak/>
        <w:t xml:space="preserve">Tennis Court key/Recreation Area toy box:  </w:t>
      </w:r>
      <w:r>
        <w:rPr>
          <w:rFonts w:ascii="Times New Roman" w:eastAsia="Times New Roman" w:hAnsi="Times New Roman" w:cs="Times New Roman"/>
        </w:rPr>
        <w:t>No Action taken</w:t>
      </w:r>
    </w:p>
    <w:p w:rsidR="00571C50" w:rsidRPr="00571C50" w:rsidRDefault="00571C50" w:rsidP="00571C50">
      <w:pPr>
        <w:pStyle w:val="ListParagraph"/>
        <w:rPr>
          <w:rFonts w:ascii="Times New Roman" w:eastAsia="Times New Roman" w:hAnsi="Times New Roman" w:cs="Times New Roman"/>
          <w:b/>
        </w:rPr>
      </w:pPr>
    </w:p>
    <w:p w:rsidR="00571C50" w:rsidRPr="00BB1DED" w:rsidRDefault="00571C50" w:rsidP="00445F0A">
      <w:pPr>
        <w:pStyle w:val="ListParagraph"/>
        <w:numPr>
          <w:ilvl w:val="0"/>
          <w:numId w:val="3"/>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Plumas County Tax Assessor Appeal date/May WACC Board Meeting date change:</w:t>
      </w:r>
      <w:r w:rsidR="00015E2B">
        <w:rPr>
          <w:rFonts w:ascii="Times New Roman" w:eastAsia="Times New Roman" w:hAnsi="Times New Roman" w:cs="Times New Roman"/>
          <w:b/>
        </w:rPr>
        <w:t xml:space="preserve">  </w:t>
      </w:r>
      <w:r w:rsidR="00445F0A">
        <w:rPr>
          <w:rFonts w:ascii="Times New Roman" w:eastAsia="Times New Roman" w:hAnsi="Times New Roman" w:cs="Times New Roman"/>
        </w:rPr>
        <w:t>May’s meeting was changed to the 29</w:t>
      </w:r>
      <w:r w:rsidR="00445F0A" w:rsidRPr="00445F0A">
        <w:rPr>
          <w:rFonts w:ascii="Times New Roman" w:eastAsia="Times New Roman" w:hAnsi="Times New Roman" w:cs="Times New Roman"/>
          <w:vertAlign w:val="superscript"/>
        </w:rPr>
        <w:t>th</w:t>
      </w:r>
      <w:r w:rsidR="00445F0A">
        <w:rPr>
          <w:rFonts w:ascii="Times New Roman" w:eastAsia="Times New Roman" w:hAnsi="Times New Roman" w:cs="Times New Roman"/>
        </w:rPr>
        <w:t xml:space="preserve"> of May at 10AM because of the conflict between the Board meeting date in May and the day that the hearing will be held (May 22</w:t>
      </w:r>
      <w:r w:rsidR="00445F0A" w:rsidRPr="00445F0A">
        <w:rPr>
          <w:rFonts w:ascii="Times New Roman" w:eastAsia="Times New Roman" w:hAnsi="Times New Roman" w:cs="Times New Roman"/>
          <w:vertAlign w:val="superscript"/>
        </w:rPr>
        <w:t>nd</w:t>
      </w:r>
      <w:r w:rsidR="00445F0A">
        <w:rPr>
          <w:rFonts w:ascii="Times New Roman" w:eastAsia="Times New Roman" w:hAnsi="Times New Roman" w:cs="Times New Roman"/>
        </w:rPr>
        <w:t xml:space="preserve"> and 23</w:t>
      </w:r>
      <w:r w:rsidR="00445F0A" w:rsidRPr="00445F0A">
        <w:rPr>
          <w:rFonts w:ascii="Times New Roman" w:eastAsia="Times New Roman" w:hAnsi="Times New Roman" w:cs="Times New Roman"/>
          <w:vertAlign w:val="superscript"/>
        </w:rPr>
        <w:t>rd</w:t>
      </w:r>
      <w:r w:rsidR="00445F0A">
        <w:rPr>
          <w:rFonts w:ascii="Times New Roman" w:eastAsia="Times New Roman" w:hAnsi="Times New Roman" w:cs="Times New Roman"/>
        </w:rPr>
        <w:t xml:space="preserve"> at 10AM) between WACC and Plumas County to try to rectify paying taxes on our common areas.  All members are encouraged to come to the meeting in Quincy.  The place of the hearing is Plumas County Courthouse, Board of Supervisors Room No. 308, 520 Main Street, Quincy, CA  95971</w:t>
      </w:r>
    </w:p>
    <w:p w:rsidR="00D5564F" w:rsidRPr="00524D91" w:rsidRDefault="00D5564F" w:rsidP="00D5564F">
      <w:pPr>
        <w:pStyle w:val="ListParagraph"/>
        <w:spacing w:after="0" w:line="240" w:lineRule="auto"/>
        <w:rPr>
          <w:rFonts w:ascii="Times New Roman" w:eastAsia="Times New Roman" w:hAnsi="Times New Roman" w:cs="Times New Roman"/>
          <w:b/>
        </w:rPr>
      </w:pPr>
    </w:p>
    <w:p w:rsidR="00D5564F" w:rsidRPr="008534E2" w:rsidRDefault="00D5564F" w:rsidP="00D5564F">
      <w:pPr>
        <w:pStyle w:val="ListParagraph"/>
        <w:numPr>
          <w:ilvl w:val="0"/>
          <w:numId w:val="1"/>
        </w:numPr>
        <w:spacing w:after="0" w:line="240" w:lineRule="auto"/>
        <w:rPr>
          <w:rFonts w:ascii="Times New Roman" w:eastAsia="Times New Roman" w:hAnsi="Times New Roman" w:cs="Times New Roman"/>
          <w:b/>
        </w:rPr>
      </w:pPr>
      <w:r w:rsidRPr="008534E2">
        <w:rPr>
          <w:rFonts w:ascii="Times New Roman" w:eastAsia="Times New Roman" w:hAnsi="Times New Roman" w:cs="Times New Roman"/>
          <w:b/>
        </w:rPr>
        <w:t>Members Forum</w:t>
      </w:r>
    </w:p>
    <w:p w:rsidR="00D5564F" w:rsidRPr="008534E2" w:rsidRDefault="00D5564F" w:rsidP="00D5564F">
      <w:pPr>
        <w:pStyle w:val="ListParagraph"/>
        <w:spacing w:after="0" w:line="240" w:lineRule="auto"/>
        <w:rPr>
          <w:rFonts w:ascii="Times New Roman" w:eastAsia="Times New Roman" w:hAnsi="Times New Roman" w:cs="Times New Roman"/>
        </w:rPr>
      </w:pPr>
    </w:p>
    <w:p w:rsidR="00D5564F" w:rsidRPr="00524D91" w:rsidRDefault="00D5564F" w:rsidP="00D5564F">
      <w:pPr>
        <w:spacing w:after="0" w:line="240" w:lineRule="auto"/>
        <w:ind w:left="720" w:hanging="720"/>
        <w:rPr>
          <w:rFonts w:ascii="Times New Roman" w:eastAsia="Times New Roman" w:hAnsi="Times New Roman" w:cs="Times New Roman"/>
        </w:rPr>
      </w:pPr>
      <w:r w:rsidRPr="00524D91">
        <w:rPr>
          <w:rFonts w:ascii="Times New Roman" w:eastAsia="Times New Roman" w:hAnsi="Times New Roman" w:cs="Times New Roman"/>
          <w:b/>
        </w:rPr>
        <w:t>9.0</w:t>
      </w:r>
      <w:r w:rsidRPr="00524D91">
        <w:rPr>
          <w:rFonts w:ascii="Times New Roman" w:eastAsia="Times New Roman" w:hAnsi="Times New Roman" w:cs="Times New Roman"/>
          <w:b/>
        </w:rPr>
        <w:tab/>
        <w:t xml:space="preserve">Adjourn Meeting to </w:t>
      </w:r>
      <w:r>
        <w:rPr>
          <w:rFonts w:ascii="Times New Roman" w:eastAsia="Times New Roman" w:hAnsi="Times New Roman" w:cs="Times New Roman"/>
          <w:b/>
        </w:rPr>
        <w:t>Executive Session</w:t>
      </w:r>
      <w:r w:rsidRPr="00524D91">
        <w:rPr>
          <w:rFonts w:ascii="Times New Roman" w:eastAsia="Times New Roman" w:hAnsi="Times New Roman" w:cs="Times New Roman"/>
          <w:b/>
        </w:rPr>
        <w:t xml:space="preserve"> – </w:t>
      </w:r>
      <w:r w:rsidR="00571C50">
        <w:rPr>
          <w:rFonts w:ascii="Times New Roman" w:eastAsia="Times New Roman" w:hAnsi="Times New Roman" w:cs="Times New Roman"/>
        </w:rPr>
        <w:t>Meeting adjourned at 12:34P</w:t>
      </w:r>
      <w:r w:rsidRPr="00524D91">
        <w:rPr>
          <w:rFonts w:ascii="Times New Roman" w:eastAsia="Times New Roman" w:hAnsi="Times New Roman" w:cs="Times New Roman"/>
        </w:rPr>
        <w:t>M and the</w:t>
      </w:r>
      <w:r>
        <w:rPr>
          <w:rFonts w:ascii="Times New Roman" w:eastAsia="Times New Roman" w:hAnsi="Times New Roman" w:cs="Times New Roman"/>
        </w:rPr>
        <w:t xml:space="preserve"> Board immediately went into Executive Session at the WACC office</w:t>
      </w:r>
      <w:r w:rsidRPr="00524D91">
        <w:rPr>
          <w:rFonts w:ascii="Times New Roman" w:eastAsia="Times New Roman" w:hAnsi="Times New Roman" w:cs="Times New Roman"/>
        </w:rPr>
        <w:t xml:space="preserve">.    </w:t>
      </w:r>
      <w:r>
        <w:rPr>
          <w:rFonts w:ascii="Times New Roman" w:eastAsia="Times New Roman" w:hAnsi="Times New Roman" w:cs="Times New Roman"/>
        </w:rPr>
        <w:t>The n</w:t>
      </w:r>
      <w:r w:rsidRPr="00524D91">
        <w:rPr>
          <w:rFonts w:ascii="Times New Roman" w:eastAsia="Times New Roman" w:hAnsi="Times New Roman" w:cs="Times New Roman"/>
        </w:rPr>
        <w:t xml:space="preserve">ext regular WACC Board meeting </w:t>
      </w:r>
      <w:r>
        <w:rPr>
          <w:rFonts w:ascii="Times New Roman" w:eastAsia="Times New Roman" w:hAnsi="Times New Roman" w:cs="Times New Roman"/>
        </w:rPr>
        <w:t xml:space="preserve">will be </w:t>
      </w:r>
      <w:r w:rsidR="00571C50">
        <w:rPr>
          <w:rFonts w:ascii="Times New Roman" w:eastAsia="Times New Roman" w:hAnsi="Times New Roman" w:cs="Times New Roman"/>
        </w:rPr>
        <w:t xml:space="preserve">April 24, 2018 at 10:00AM at the </w:t>
      </w:r>
      <w:r w:rsidRPr="00524D91">
        <w:rPr>
          <w:rFonts w:ascii="Times New Roman" w:eastAsia="Times New Roman" w:hAnsi="Times New Roman" w:cs="Times New Roman"/>
        </w:rPr>
        <w:t>Clubhouse</w:t>
      </w:r>
    </w:p>
    <w:p w:rsidR="00D5564F" w:rsidRPr="00524D91" w:rsidRDefault="00D5564F" w:rsidP="00D5564F">
      <w:pPr>
        <w:spacing w:after="0" w:line="240" w:lineRule="auto"/>
        <w:rPr>
          <w:rFonts w:ascii="Times New Roman" w:eastAsia="Times New Roman" w:hAnsi="Times New Roman" w:cs="Times New Roman"/>
          <w:b/>
        </w:rPr>
      </w:pPr>
    </w:p>
    <w:p w:rsidR="00D5564F" w:rsidRPr="00524D91" w:rsidRDefault="00D5564F" w:rsidP="00D5564F">
      <w:pPr>
        <w:spacing w:after="0" w:line="240" w:lineRule="auto"/>
        <w:rPr>
          <w:rFonts w:ascii="Times New Roman" w:eastAsia="Times New Roman" w:hAnsi="Times New Roman" w:cs="Times New Roman"/>
        </w:rPr>
      </w:pPr>
    </w:p>
    <w:p w:rsidR="00D5564F" w:rsidRPr="00524D91" w:rsidRDefault="00D5564F" w:rsidP="00D5564F">
      <w:pPr>
        <w:spacing w:after="0" w:line="240" w:lineRule="auto"/>
        <w:rPr>
          <w:rFonts w:ascii="Times New Roman" w:hAnsi="Times New Roman" w:cs="Times New Roman"/>
        </w:rPr>
      </w:pPr>
    </w:p>
    <w:p w:rsidR="00D5564F" w:rsidRPr="00524D91" w:rsidRDefault="00D5564F" w:rsidP="00D5564F">
      <w:pPr>
        <w:spacing w:after="0" w:line="240" w:lineRule="auto"/>
        <w:rPr>
          <w:rFonts w:ascii="Times New Roman" w:hAnsi="Times New Roman" w:cs="Times New Roman"/>
        </w:rPr>
      </w:pPr>
      <w:r w:rsidRPr="00524D91">
        <w:rPr>
          <w:rFonts w:ascii="Times New Roman" w:hAnsi="Times New Roman" w:cs="Times New Roman"/>
        </w:rPr>
        <w:t>Respectfully Submitted,</w:t>
      </w:r>
    </w:p>
    <w:p w:rsidR="00D5564F" w:rsidRPr="00524D91" w:rsidRDefault="00D5564F" w:rsidP="00D5564F">
      <w:pPr>
        <w:spacing w:after="0" w:line="240" w:lineRule="auto"/>
        <w:rPr>
          <w:rFonts w:ascii="Times New Roman" w:hAnsi="Times New Roman" w:cs="Times New Roman"/>
        </w:rPr>
      </w:pPr>
    </w:p>
    <w:p w:rsidR="00D5564F" w:rsidRPr="00524D91" w:rsidRDefault="00D5564F" w:rsidP="00D5564F">
      <w:pPr>
        <w:spacing w:after="0" w:line="240" w:lineRule="auto"/>
        <w:rPr>
          <w:rFonts w:ascii="Times New Roman" w:hAnsi="Times New Roman" w:cs="Times New Roman"/>
        </w:rPr>
      </w:pPr>
    </w:p>
    <w:p w:rsidR="00D5564F" w:rsidRPr="00524D91" w:rsidRDefault="00D5564F" w:rsidP="00D5564F">
      <w:pPr>
        <w:spacing w:after="0" w:line="240" w:lineRule="auto"/>
        <w:rPr>
          <w:rFonts w:ascii="Times New Roman" w:hAnsi="Times New Roman" w:cs="Times New Roman"/>
        </w:rPr>
      </w:pPr>
    </w:p>
    <w:p w:rsidR="00D5564F" w:rsidRPr="00524D91" w:rsidRDefault="00D5564F" w:rsidP="00D5564F">
      <w:pPr>
        <w:spacing w:after="0" w:line="240" w:lineRule="auto"/>
        <w:rPr>
          <w:rFonts w:ascii="Times New Roman" w:hAnsi="Times New Roman" w:cs="Times New Roman"/>
        </w:rPr>
      </w:pPr>
      <w:r w:rsidRPr="00524D91">
        <w:rPr>
          <w:rFonts w:ascii="Times New Roman" w:hAnsi="Times New Roman" w:cs="Times New Roman"/>
        </w:rPr>
        <w:t>Barbara Ames, Secretary</w:t>
      </w:r>
    </w:p>
    <w:p w:rsidR="00D5564F" w:rsidRPr="00524D91" w:rsidRDefault="00D5564F" w:rsidP="00D5564F">
      <w:pPr>
        <w:spacing w:after="0" w:line="240" w:lineRule="auto"/>
        <w:rPr>
          <w:rFonts w:ascii="Times New Roman" w:hAnsi="Times New Roman" w:cs="Times New Roman"/>
        </w:rPr>
      </w:pPr>
      <w:r w:rsidRPr="00524D91">
        <w:rPr>
          <w:rFonts w:ascii="Times New Roman" w:hAnsi="Times New Roman" w:cs="Times New Roman"/>
        </w:rPr>
        <w:t>As Prepared by Sonja Anderson</w:t>
      </w:r>
    </w:p>
    <w:p w:rsidR="00D5564F" w:rsidRPr="00524D91" w:rsidRDefault="00D5564F" w:rsidP="00D5564F">
      <w:pPr>
        <w:spacing w:after="0" w:line="240" w:lineRule="auto"/>
        <w:rPr>
          <w:rFonts w:ascii="Times New Roman" w:hAnsi="Times New Roman" w:cs="Times New Roman"/>
        </w:rPr>
      </w:pPr>
      <w:r w:rsidRPr="00524D91">
        <w:rPr>
          <w:rFonts w:ascii="Times New Roman" w:hAnsi="Times New Roman" w:cs="Times New Roman"/>
        </w:rPr>
        <w:t>On Site Office Manager</w:t>
      </w:r>
    </w:p>
    <w:p w:rsidR="00D5564F" w:rsidRPr="00524D91" w:rsidRDefault="00D5564F" w:rsidP="00D5564F">
      <w:pPr>
        <w:spacing w:after="0" w:line="240" w:lineRule="auto"/>
        <w:rPr>
          <w:rFonts w:ascii="Times New Roman" w:hAnsi="Times New Roman" w:cs="Times New Roman"/>
        </w:rPr>
      </w:pPr>
      <w:r w:rsidRPr="00524D91">
        <w:rPr>
          <w:rFonts w:ascii="Times New Roman" w:hAnsi="Times New Roman" w:cs="Times New Roman"/>
        </w:rPr>
        <w:t>The Hignell Companies</w:t>
      </w:r>
    </w:p>
    <w:p w:rsidR="001E448E" w:rsidRDefault="001E448E"/>
    <w:sectPr w:rsidR="001E448E" w:rsidSect="008D08A5">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0A" w:rsidRDefault="00445F0A" w:rsidP="00445F0A">
      <w:pPr>
        <w:spacing w:after="0" w:line="240" w:lineRule="auto"/>
      </w:pPr>
      <w:r>
        <w:separator/>
      </w:r>
    </w:p>
  </w:endnote>
  <w:endnote w:type="continuationSeparator" w:id="0">
    <w:p w:rsidR="00445F0A" w:rsidRDefault="00445F0A" w:rsidP="0044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549081"/>
      <w:docPartObj>
        <w:docPartGallery w:val="Page Numbers (Bottom of Page)"/>
        <w:docPartUnique/>
      </w:docPartObj>
    </w:sdtPr>
    <w:sdtEndPr>
      <w:rPr>
        <w:noProof/>
      </w:rPr>
    </w:sdtEndPr>
    <w:sdtContent>
      <w:p w:rsidR="008D08A5" w:rsidRDefault="008D08A5">
        <w:pPr>
          <w:pStyle w:val="Footer"/>
          <w:jc w:val="right"/>
        </w:pPr>
      </w:p>
      <w:p w:rsidR="008D08A5" w:rsidRDefault="008D08A5">
        <w:pPr>
          <w:pStyle w:val="Footer"/>
          <w:jc w:val="right"/>
        </w:pPr>
        <w:r>
          <w:fldChar w:fldCharType="begin"/>
        </w:r>
        <w:r>
          <w:instrText xml:space="preserve"> PAGE   \* MERGEFORMAT </w:instrText>
        </w:r>
        <w:r>
          <w:fldChar w:fldCharType="separate"/>
        </w:r>
        <w:r w:rsidR="006D607E">
          <w:rPr>
            <w:noProof/>
          </w:rPr>
          <w:t>4</w:t>
        </w:r>
        <w:r>
          <w:rPr>
            <w:noProof/>
          </w:rPr>
          <w:fldChar w:fldCharType="end"/>
        </w:r>
      </w:p>
    </w:sdtContent>
  </w:sdt>
  <w:p w:rsidR="00445F0A" w:rsidRDefault="00445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0A" w:rsidRDefault="00445F0A" w:rsidP="00445F0A">
      <w:pPr>
        <w:spacing w:after="0" w:line="240" w:lineRule="auto"/>
      </w:pPr>
      <w:r>
        <w:separator/>
      </w:r>
    </w:p>
  </w:footnote>
  <w:footnote w:type="continuationSeparator" w:id="0">
    <w:p w:rsidR="00445F0A" w:rsidRDefault="00445F0A" w:rsidP="00445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0A" w:rsidRDefault="00445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3CC"/>
    <w:multiLevelType w:val="hybridMultilevel"/>
    <w:tmpl w:val="D29418DA"/>
    <w:lvl w:ilvl="0" w:tplc="C21659F8">
      <w:start w:val="7"/>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073203"/>
    <w:multiLevelType w:val="hybridMultilevel"/>
    <w:tmpl w:val="6F7E90FC"/>
    <w:lvl w:ilvl="0" w:tplc="9E0A59D0">
      <w:start w:val="1"/>
      <w:numFmt w:val="upperLetter"/>
      <w:lvlText w:val="%1."/>
      <w:lvlJc w:val="left"/>
      <w:pPr>
        <w:tabs>
          <w:tab w:val="num" w:pos="1080"/>
        </w:tabs>
        <w:ind w:left="1080" w:hanging="360"/>
      </w:pPr>
      <w:rPr>
        <w:rFonts w:cs="Times New Roman"/>
        <w:b/>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47000D27"/>
    <w:multiLevelType w:val="hybridMultilevel"/>
    <w:tmpl w:val="722A2AC4"/>
    <w:lvl w:ilvl="0" w:tplc="26969246">
      <w:start w:val="1"/>
      <w:numFmt w:val="upperLetter"/>
      <w:lvlText w:val="%1."/>
      <w:lvlJc w:val="left"/>
      <w:pPr>
        <w:ind w:left="189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A9D3C7C"/>
    <w:multiLevelType w:val="hybridMultilevel"/>
    <w:tmpl w:val="B2F4F2E4"/>
    <w:lvl w:ilvl="0" w:tplc="116CC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4F"/>
    <w:rsid w:val="00007F9E"/>
    <w:rsid w:val="00015E2B"/>
    <w:rsid w:val="00042FF8"/>
    <w:rsid w:val="000B00FC"/>
    <w:rsid w:val="001E448E"/>
    <w:rsid w:val="0020162B"/>
    <w:rsid w:val="002676DC"/>
    <w:rsid w:val="00281A2F"/>
    <w:rsid w:val="00445F0A"/>
    <w:rsid w:val="00474B0D"/>
    <w:rsid w:val="004A3829"/>
    <w:rsid w:val="004E0056"/>
    <w:rsid w:val="00571C50"/>
    <w:rsid w:val="006D607E"/>
    <w:rsid w:val="006E78E2"/>
    <w:rsid w:val="00735908"/>
    <w:rsid w:val="00804C0C"/>
    <w:rsid w:val="008D08A5"/>
    <w:rsid w:val="009C0DB9"/>
    <w:rsid w:val="009E0549"/>
    <w:rsid w:val="009F5E3B"/>
    <w:rsid w:val="00C14E5A"/>
    <w:rsid w:val="00C30DBE"/>
    <w:rsid w:val="00C95A1B"/>
    <w:rsid w:val="00CE09D7"/>
    <w:rsid w:val="00D20B38"/>
    <w:rsid w:val="00D43FC5"/>
    <w:rsid w:val="00D5564F"/>
    <w:rsid w:val="00EE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B147E1-7F06-488B-93B8-F90372E7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4F"/>
    <w:pPr>
      <w:ind w:left="720"/>
      <w:contextualSpacing/>
    </w:pPr>
  </w:style>
  <w:style w:type="paragraph" w:styleId="Header">
    <w:name w:val="header"/>
    <w:basedOn w:val="Normal"/>
    <w:link w:val="HeaderChar"/>
    <w:uiPriority w:val="99"/>
    <w:unhideWhenUsed/>
    <w:rsid w:val="00445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F0A"/>
  </w:style>
  <w:style w:type="paragraph" w:styleId="Footer">
    <w:name w:val="footer"/>
    <w:basedOn w:val="Normal"/>
    <w:link w:val="FooterChar"/>
    <w:uiPriority w:val="99"/>
    <w:unhideWhenUsed/>
    <w:rsid w:val="00445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F0A"/>
  </w:style>
  <w:style w:type="paragraph" w:styleId="BalloonText">
    <w:name w:val="Balloon Text"/>
    <w:basedOn w:val="Normal"/>
    <w:link w:val="BalloonTextChar"/>
    <w:uiPriority w:val="99"/>
    <w:semiHidden/>
    <w:unhideWhenUsed/>
    <w:rsid w:val="006D6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189B-C697-49F7-8D1E-A1E68E1E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12</cp:revision>
  <cp:lastPrinted>2018-04-23T15:33:00Z</cp:lastPrinted>
  <dcterms:created xsi:type="dcterms:W3CDTF">2018-04-16T18:08:00Z</dcterms:created>
  <dcterms:modified xsi:type="dcterms:W3CDTF">2018-04-23T15:33:00Z</dcterms:modified>
</cp:coreProperties>
</file>